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F070D">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11557000</wp:posOffset>
            </wp:positionH>
            <wp:positionV relativeFrom="topMargin">
              <wp:posOffset>11849100</wp:posOffset>
            </wp:positionV>
            <wp:extent cx="342900" cy="355600"/>
            <wp:effectExtent l="0" t="0" r="0" b="6350"/>
            <wp:wrapNone/>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5"/>
                    <a:stretch>
                      <a:fillRect/>
                    </a:stretch>
                  </pic:blipFill>
                  <pic:spPr>
                    <a:xfrm>
                      <a:off x="0" y="0"/>
                      <a:ext cx="342900" cy="355600"/>
                    </a:xfrm>
                    <a:prstGeom prst="rect">
                      <a:avLst/>
                    </a:prstGeom>
                  </pic:spPr>
                </pic:pic>
              </a:graphicData>
            </a:graphic>
          </wp:anchor>
        </w:drawing>
      </w:r>
      <w:r>
        <w:rPr>
          <w:rFonts w:ascii="宋体" w:hAnsi="宋体" w:eastAsia="宋体" w:cs="宋体"/>
          <w:b/>
          <w:color w:val="auto"/>
          <w:sz w:val="32"/>
        </w:rPr>
        <w:t>绝密</w:t>
      </w:r>
      <w:r>
        <w:rPr>
          <w:rFonts w:ascii="Times New Roman" w:hAnsi="Times New Roman" w:eastAsia="Times New Roman" w:cs="Times New Roman"/>
          <w:b/>
          <w:color w:val="auto"/>
          <w:sz w:val="32"/>
        </w:rPr>
        <w:t>★</w:t>
      </w:r>
      <w:r>
        <w:rPr>
          <w:rFonts w:ascii="宋体" w:hAnsi="宋体" w:eastAsia="宋体" w:cs="宋体"/>
          <w:b/>
          <w:color w:val="auto"/>
          <w:sz w:val="32"/>
        </w:rPr>
        <w:t>考试结束前</w:t>
      </w:r>
    </w:p>
    <w:p w14:paraId="11698F15">
      <w:pPr>
        <w:spacing w:line="360" w:lineRule="auto"/>
        <w:jc w:val="center"/>
      </w:pPr>
      <w:r>
        <w:rPr>
          <w:rFonts w:ascii="Times New Roman" w:hAnsi="Times New Roman" w:eastAsia="Times New Roman" w:cs="Times New Roman"/>
          <w:b/>
          <w:color w:val="auto"/>
          <w:sz w:val="32"/>
        </w:rPr>
        <w:t>2016</w:t>
      </w:r>
      <w:r>
        <w:rPr>
          <w:rFonts w:ascii="宋体" w:hAnsi="宋体" w:eastAsia="宋体" w:cs="宋体"/>
          <w:b/>
          <w:color w:val="auto"/>
          <w:sz w:val="32"/>
        </w:rPr>
        <w:t>年</w:t>
      </w:r>
      <w:r>
        <w:rPr>
          <w:rFonts w:ascii="Times New Roman" w:hAnsi="Times New Roman" w:eastAsia="Times New Roman" w:cs="Times New Roman"/>
          <w:b/>
          <w:color w:val="auto"/>
          <w:sz w:val="32"/>
        </w:rPr>
        <w:t>4</w:t>
      </w:r>
      <w:r>
        <w:rPr>
          <w:rFonts w:ascii="宋体" w:hAnsi="宋体" w:eastAsia="宋体" w:cs="宋体"/>
          <w:b/>
          <w:color w:val="auto"/>
          <w:sz w:val="32"/>
        </w:rPr>
        <w:t>月浙江省普通高校招生选考科目考试</w:t>
      </w:r>
      <w:r>
        <w:rPr>
          <w:rFonts w:ascii="Times New Roman" w:hAnsi="Times New Roman" w:eastAsia="Times New Roman" w:cs="Times New Roman"/>
          <w:b/>
          <w:color w:val="auto"/>
          <w:sz w:val="32"/>
        </w:rPr>
        <w:t xml:space="preserve"> </w:t>
      </w:r>
    </w:p>
    <w:p w14:paraId="7915ED8F">
      <w:pPr>
        <w:spacing w:line="360" w:lineRule="auto"/>
        <w:jc w:val="center"/>
      </w:pPr>
      <w:r>
        <w:rPr>
          <w:rFonts w:ascii="宋体" w:hAnsi="宋体" w:eastAsia="宋体" w:cs="宋体"/>
          <w:b/>
          <w:color w:val="auto"/>
          <w:sz w:val="32"/>
        </w:rPr>
        <w:t>技术试题</w:t>
      </w:r>
    </w:p>
    <w:p w14:paraId="4FAD1DFE">
      <w:pPr>
        <w:spacing w:line="360" w:lineRule="auto"/>
        <w:jc w:val="cente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通用技术（共</w:t>
      </w:r>
      <w:r>
        <w:rPr>
          <w:rFonts w:ascii="Times New Roman" w:hAnsi="Times New Roman" w:eastAsia="Times New Roman" w:cs="Times New Roman"/>
          <w:b/>
          <w:color w:val="auto"/>
          <w:sz w:val="24"/>
        </w:rPr>
        <w:t>50</w:t>
      </w:r>
      <w:r>
        <w:rPr>
          <w:rFonts w:ascii="宋体" w:hAnsi="宋体" w:eastAsia="宋体" w:cs="宋体"/>
          <w:b/>
          <w:color w:val="auto"/>
          <w:sz w:val="24"/>
        </w:rPr>
        <w:t>分）</w:t>
      </w:r>
    </w:p>
    <w:p w14:paraId="5D084284">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13</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26</w:t>
      </w:r>
      <w:r>
        <w:rPr>
          <w:rFonts w:ascii="宋体" w:hAnsi="宋体" w:eastAsia="宋体" w:cs="宋体"/>
          <w:b/>
          <w:color w:val="auto"/>
          <w:sz w:val="24"/>
        </w:rPr>
        <w:t>分。每小题列出的四个备</w:t>
      </w:r>
      <w:bookmarkStart w:id="0" w:name="_GoBack"/>
      <w:bookmarkEnd w:id="0"/>
      <w:r>
        <w:rPr>
          <w:rFonts w:ascii="宋体" w:hAnsi="宋体" w:eastAsia="宋体" w:cs="宋体"/>
          <w:b/>
          <w:color w:val="auto"/>
          <w:sz w:val="24"/>
        </w:rPr>
        <w:t>选项中只有一个是符合题目要求的，不选、多选、错选均不得分）</w:t>
      </w:r>
    </w:p>
    <w:p w14:paraId="25255E71">
      <w:pPr>
        <w:spacing w:line="360" w:lineRule="auto"/>
        <w:jc w:val="left"/>
      </w:pPr>
      <w:r>
        <w:rPr>
          <w:color w:val="auto"/>
        </w:rPr>
        <w:t xml:space="preserve">1. </w:t>
      </w:r>
      <w:r>
        <w:rPr>
          <w:rFonts w:ascii="宋体" w:hAnsi="宋体" w:eastAsia="宋体" w:cs="宋体"/>
          <w:color w:val="auto"/>
        </w:rPr>
        <w:t>智能手机应用了多项新技术，从技术的性质角度分析，以下说法中不正确的是（    ）</w:t>
      </w:r>
    </w:p>
    <w:p w14:paraId="2C772444">
      <w:pPr>
        <w:spacing w:line="360" w:lineRule="auto"/>
        <w:jc w:val="left"/>
        <w:textAlignment w:val="center"/>
        <w:rPr>
          <w:color w:val="auto"/>
        </w:rPr>
      </w:pPr>
      <w:r>
        <w:t xml:space="preserve">A. </w:t>
      </w:r>
      <w:r>
        <w:rPr>
          <w:rFonts w:ascii="宋体" w:hAnsi="宋体" w:eastAsia="宋体" w:cs="宋体"/>
          <w:color w:val="auto"/>
        </w:rPr>
        <w:t>具有通讯、播放、拍照、上网等功能，体现了技术的综合性</w:t>
      </w:r>
    </w:p>
    <w:p w14:paraId="7A470986">
      <w:pPr>
        <w:spacing w:line="360" w:lineRule="auto"/>
        <w:jc w:val="left"/>
        <w:textAlignment w:val="center"/>
        <w:rPr>
          <w:color w:val="auto"/>
        </w:rPr>
      </w:pPr>
      <w:r>
        <w:t xml:space="preserve">B. </w:t>
      </w:r>
      <w:r>
        <w:rPr>
          <w:rFonts w:ascii="宋体" w:hAnsi="宋体" w:eastAsia="宋体" w:cs="宋体"/>
          <w:color w:val="auto"/>
        </w:rPr>
        <w:t>应用指纹识别技术提高安全性，体现了技术的创新性</w:t>
      </w:r>
    </w:p>
    <w:p w14:paraId="6CD48F4F">
      <w:pPr>
        <w:spacing w:line="360" w:lineRule="auto"/>
        <w:jc w:val="left"/>
        <w:textAlignment w:val="center"/>
        <w:rPr>
          <w:color w:val="auto"/>
        </w:rPr>
      </w:pPr>
      <w:r>
        <w:t xml:space="preserve">C. </w:t>
      </w:r>
      <w:r>
        <w:rPr>
          <w:rFonts w:ascii="宋体" w:hAnsi="宋体" w:eastAsia="宋体" w:cs="宋体"/>
          <w:color w:val="auto"/>
        </w:rPr>
        <w:t>长时间使用会伤害人的眼睛，体现了技术的两面性</w:t>
      </w:r>
    </w:p>
    <w:p w14:paraId="1284B67D">
      <w:pPr>
        <w:spacing w:line="360" w:lineRule="auto"/>
        <w:jc w:val="left"/>
        <w:textAlignment w:val="center"/>
        <w:rPr>
          <w:color w:val="000000"/>
        </w:rPr>
      </w:pPr>
      <w:r>
        <w:t xml:space="preserve">D. </w:t>
      </w:r>
      <w:r>
        <w:rPr>
          <w:rFonts w:ascii="宋体" w:hAnsi="宋体" w:eastAsia="宋体" w:cs="宋体"/>
          <w:color w:val="auto"/>
        </w:rPr>
        <w:t>厂商需要支付一定的技术使用费，体现了技术的专利性</w:t>
      </w:r>
    </w:p>
    <w:p w14:paraId="141FD995">
      <w:pPr>
        <w:spacing w:line="360" w:lineRule="auto"/>
        <w:textAlignment w:val="center"/>
        <w:rPr>
          <w:color w:val="000000"/>
        </w:rPr>
      </w:pPr>
      <w:r>
        <w:rPr>
          <w:color w:val="2E75B6"/>
        </w:rPr>
        <w:t>【答案】</w:t>
      </w:r>
      <w:r>
        <w:rPr>
          <w:color w:val="000000"/>
        </w:rPr>
        <w:t>A</w:t>
      </w:r>
    </w:p>
    <w:p w14:paraId="5987F07A">
      <w:pPr>
        <w:spacing w:line="360" w:lineRule="auto"/>
        <w:textAlignment w:val="center"/>
        <w:rPr>
          <w:color w:val="000000"/>
        </w:rPr>
      </w:pPr>
      <w:r>
        <w:rPr>
          <w:color w:val="2E75B6"/>
        </w:rPr>
        <w:t>【解析】</w:t>
      </w:r>
    </w:p>
    <w:p w14:paraId="0847E68F">
      <w:pPr>
        <w:spacing w:line="360" w:lineRule="auto"/>
        <w:jc w:val="left"/>
        <w:textAlignment w:val="center"/>
        <w:rPr>
          <w:color w:val="000000"/>
        </w:rPr>
      </w:pPr>
      <w:r>
        <w:rPr>
          <w:color w:val="000000"/>
        </w:rPr>
        <w:t>【详解】根据技术的性质分析：A选项错误。技术的综合性指需综合多种知识或技术实现产品，而非功能多样性。智能手机的多种功能（通讯、拍照等）体现的是技术的目的性（满足不同需求），而非综合性。B选项正确。指纹识别是新技术的应用，体现了创新性。C选项正确。长时间使用伤眼说明技术有正负影响，体现两面性。D选项正确。支付技术使用费因专利保护，体现专利性。综上，A选项混淆了目的性与综合性，为不正确的说法。故选A。</w:t>
      </w:r>
    </w:p>
    <w:p w14:paraId="6DD55DA3">
      <w:pPr>
        <w:spacing w:line="360" w:lineRule="auto"/>
        <w:jc w:val="left"/>
        <w:textAlignment w:val="center"/>
        <w:rPr>
          <w:color w:val="000000"/>
        </w:rPr>
      </w:pPr>
      <w:r>
        <w:rPr>
          <w:color w:val="000000"/>
        </w:rPr>
        <w:t xml:space="preserve">2. </w:t>
      </w:r>
      <w:r>
        <w:rPr>
          <w:rFonts w:ascii="宋体" w:hAnsi="宋体" w:eastAsia="宋体" w:cs="宋体"/>
          <w:color w:val="000000"/>
        </w:rPr>
        <w:t>如图所示是一款实木结构的儿童床。从设计中的人机关系角度分析，以下说法中不正确的是（    ）</w:t>
      </w:r>
    </w:p>
    <w:p w14:paraId="45A75809">
      <w:pPr>
        <w:spacing w:line="360" w:lineRule="auto"/>
        <w:jc w:val="left"/>
        <w:textAlignment w:val="center"/>
        <w:rPr>
          <w:color w:val="000000"/>
        </w:rPr>
      </w:pPr>
      <w:r>
        <w:rPr>
          <w:color w:val="000000"/>
        </w:rPr>
        <w:drawing>
          <wp:inline distT="0" distB="0" distL="114300" distR="114300">
            <wp:extent cx="2228850" cy="1314450"/>
            <wp:effectExtent l="0" t="0" r="0" b="0"/>
            <wp:docPr id="100003" name="图片 100003"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TRdS6a2FNBHNAx1ODbqMbQ=="/>
                    <pic:cNvPicPr>
                      <a:picLocks noChangeAspect="1"/>
                    </pic:cNvPicPr>
                  </pic:nvPicPr>
                  <pic:blipFill>
                    <a:blip r:embed="rId6"/>
                    <a:stretch>
                      <a:fillRect/>
                    </a:stretch>
                  </pic:blipFill>
                  <pic:spPr>
                    <a:xfrm>
                      <a:off x="0" y="0"/>
                      <a:ext cx="2228850" cy="1314450"/>
                    </a:xfrm>
                    <a:prstGeom prst="rect">
                      <a:avLst/>
                    </a:prstGeom>
                  </pic:spPr>
                </pic:pic>
              </a:graphicData>
            </a:graphic>
          </wp:inline>
        </w:drawing>
      </w:r>
    </w:p>
    <w:p w14:paraId="48588F75">
      <w:pPr>
        <w:spacing w:line="360" w:lineRule="auto"/>
        <w:jc w:val="left"/>
        <w:textAlignment w:val="center"/>
        <w:rPr>
          <w:color w:val="000000"/>
        </w:rPr>
      </w:pPr>
      <w:r>
        <w:rPr>
          <w:color w:val="000000"/>
        </w:rPr>
        <w:t xml:space="preserve">A. </w:t>
      </w:r>
      <w:r>
        <w:rPr>
          <w:rFonts w:ascii="宋体" w:hAnsi="宋体" w:eastAsia="宋体" w:cs="宋体"/>
          <w:color w:val="000000"/>
        </w:rPr>
        <w:t>根据儿童特征来设计床的形状与尺寸，考虑了静态的人和动态的人</w:t>
      </w:r>
    </w:p>
    <w:p w14:paraId="3D2F84BA">
      <w:pPr>
        <w:spacing w:line="360" w:lineRule="auto"/>
        <w:jc w:val="left"/>
        <w:textAlignment w:val="center"/>
        <w:rPr>
          <w:color w:val="000000"/>
        </w:rPr>
      </w:pPr>
      <w:r>
        <w:rPr>
          <w:color w:val="000000"/>
        </w:rPr>
        <w:t xml:space="preserve">B. </w:t>
      </w:r>
      <w:r>
        <w:rPr>
          <w:rFonts w:ascii="宋体" w:hAnsi="宋体" w:eastAsia="宋体" w:cs="宋体"/>
          <w:color w:val="000000"/>
        </w:rPr>
        <w:t>将床板设计成栅栏结构，透气性好，实现了舒适目标</w:t>
      </w:r>
    </w:p>
    <w:p w14:paraId="18E01C60">
      <w:pPr>
        <w:spacing w:line="360" w:lineRule="auto"/>
        <w:jc w:val="left"/>
        <w:textAlignment w:val="center"/>
        <w:rPr>
          <w:color w:val="000000"/>
        </w:rPr>
      </w:pPr>
      <w:r>
        <w:rPr>
          <w:color w:val="000000"/>
        </w:rPr>
        <w:t xml:space="preserve">C. </w:t>
      </w:r>
      <w:r>
        <w:rPr>
          <w:rFonts w:ascii="宋体" w:hAnsi="宋体" w:eastAsia="宋体" w:cs="宋体"/>
          <w:color w:val="000000"/>
        </w:rPr>
        <w:t>合理设置护栏间距，防止卡住儿童手脚，实现了安全目标</w:t>
      </w:r>
    </w:p>
    <w:p w14:paraId="378FEB8F">
      <w:pPr>
        <w:spacing w:line="360" w:lineRule="auto"/>
        <w:jc w:val="left"/>
        <w:textAlignment w:val="center"/>
        <w:rPr>
          <w:color w:val="000000"/>
        </w:rPr>
      </w:pPr>
      <w:r>
        <w:rPr>
          <w:color w:val="000000"/>
        </w:rPr>
        <w:t xml:space="preserve">D. </w:t>
      </w:r>
      <w:r>
        <w:rPr>
          <w:rFonts w:ascii="宋体" w:hAnsi="宋体" w:eastAsia="宋体" w:cs="宋体"/>
          <w:color w:val="000000"/>
        </w:rPr>
        <w:t>应采用高强度螺栓连接，结构稳定，实现了健康目标</w:t>
      </w:r>
    </w:p>
    <w:p w14:paraId="2017AD88">
      <w:pPr>
        <w:spacing w:line="360" w:lineRule="auto"/>
        <w:textAlignment w:val="center"/>
        <w:rPr>
          <w:color w:val="000000"/>
        </w:rPr>
      </w:pPr>
      <w:r>
        <w:rPr>
          <w:color w:val="2E75B6"/>
        </w:rPr>
        <w:t>【答案】</w:t>
      </w:r>
      <w:r>
        <w:rPr>
          <w:color w:val="000000"/>
        </w:rPr>
        <w:t>D</w:t>
      </w:r>
    </w:p>
    <w:p w14:paraId="21C6CC8F">
      <w:pPr>
        <w:spacing w:line="360" w:lineRule="auto"/>
        <w:textAlignment w:val="center"/>
        <w:rPr>
          <w:color w:val="000000"/>
        </w:rPr>
      </w:pPr>
      <w:r>
        <w:rPr>
          <w:color w:val="2E75B6"/>
        </w:rPr>
        <w:t>【解析】</w:t>
      </w:r>
    </w:p>
    <w:p w14:paraId="6BF3AD59">
      <w:pPr>
        <w:spacing w:line="360" w:lineRule="auto"/>
        <w:textAlignment w:val="center"/>
        <w:rPr>
          <w:color w:val="000000"/>
        </w:rPr>
      </w:pPr>
      <w:r>
        <w:rPr>
          <w:color w:val="000000"/>
        </w:rPr>
        <w:t>【详解】</w:t>
      </w:r>
      <w:r>
        <w:rPr>
          <w:rFonts w:ascii="宋体" w:hAnsi="宋体" w:eastAsia="宋体" w:cs="宋体"/>
          <w:color w:val="000000"/>
        </w:rPr>
        <w:t>略</w:t>
      </w:r>
    </w:p>
    <w:p w14:paraId="13BE5F04">
      <w:pPr>
        <w:spacing w:line="360" w:lineRule="auto"/>
        <w:jc w:val="left"/>
        <w:textAlignment w:val="center"/>
        <w:rPr>
          <w:color w:val="000000"/>
        </w:rPr>
      </w:pPr>
      <w:r>
        <w:rPr>
          <w:color w:val="000000"/>
        </w:rPr>
        <w:t xml:space="preserve">3. </w:t>
      </w:r>
      <w:r>
        <w:rPr>
          <w:rFonts w:ascii="宋体" w:hAnsi="宋体" w:eastAsia="宋体" w:cs="宋体"/>
          <w:color w:val="000000"/>
        </w:rPr>
        <w:t>如图所示是一款新型无线电子秤及其评价坐标图，显示器可以手持，也可以固定在秤上，以下对坐标图的分析中恰当的是（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8E27703">
      <w:pPr>
        <w:spacing w:line="360" w:lineRule="auto"/>
        <w:jc w:val="left"/>
        <w:textAlignment w:val="center"/>
        <w:rPr>
          <w:color w:val="000000"/>
        </w:rPr>
      </w:pPr>
      <w:r>
        <w:rPr>
          <w:color w:val="000000"/>
        </w:rPr>
        <w:drawing>
          <wp:inline distT="0" distB="0" distL="114300" distR="114300">
            <wp:extent cx="2305050" cy="1476375"/>
            <wp:effectExtent l="0" t="0" r="0" b="9525"/>
            <wp:docPr id="100005" name="图片 100005"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TRdS6a2FNBHNAx1ODbqMbQ=="/>
                    <pic:cNvPicPr>
                      <a:picLocks noChangeAspect="1"/>
                    </pic:cNvPicPr>
                  </pic:nvPicPr>
                  <pic:blipFill>
                    <a:blip r:embed="rId7"/>
                    <a:stretch>
                      <a:fillRect/>
                    </a:stretch>
                  </pic:blipFill>
                  <pic:spPr>
                    <a:xfrm>
                      <a:off x="0" y="0"/>
                      <a:ext cx="2305050" cy="1476375"/>
                    </a:xfrm>
                    <a:prstGeom prst="rect">
                      <a:avLst/>
                    </a:prstGeom>
                  </pic:spPr>
                </pic:pic>
              </a:graphicData>
            </a:graphic>
          </wp:inline>
        </w:drawing>
      </w:r>
      <w:r>
        <w:rPr>
          <w:color w:val="000000"/>
        </w:rPr>
        <w:drawing>
          <wp:inline distT="0" distB="0" distL="114300" distR="114300">
            <wp:extent cx="2428875" cy="2000250"/>
            <wp:effectExtent l="0" t="0" r="9525" b="0"/>
            <wp:docPr id="100007" name="图片 100007"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TRdS6a2FNBHNAx1ODbqMbQ=="/>
                    <pic:cNvPicPr>
                      <a:picLocks noChangeAspect="1"/>
                    </pic:cNvPicPr>
                  </pic:nvPicPr>
                  <pic:blipFill>
                    <a:blip r:embed="rId8"/>
                    <a:stretch>
                      <a:fillRect/>
                    </a:stretch>
                  </pic:blipFill>
                  <pic:spPr>
                    <a:xfrm>
                      <a:off x="0" y="0"/>
                      <a:ext cx="2428875" cy="2000250"/>
                    </a:xfrm>
                    <a:prstGeom prst="rect">
                      <a:avLst/>
                    </a:prstGeom>
                  </pic:spPr>
                </pic:pic>
              </a:graphicData>
            </a:graphic>
          </wp:inline>
        </w:drawing>
      </w:r>
    </w:p>
    <w:p w14:paraId="02AE789E">
      <w:pPr>
        <w:spacing w:line="360" w:lineRule="auto"/>
        <w:jc w:val="left"/>
        <w:textAlignment w:val="center"/>
        <w:rPr>
          <w:color w:val="000000"/>
        </w:rPr>
      </w:pPr>
      <w:r>
        <w:rPr>
          <w:color w:val="000000"/>
        </w:rPr>
        <w:t xml:space="preserve">A. </w:t>
      </w:r>
      <w:r>
        <w:rPr>
          <w:rFonts w:ascii="宋体" w:hAnsi="宋体" w:eastAsia="宋体" w:cs="宋体"/>
          <w:color w:val="000000"/>
        </w:rPr>
        <w:t>该产品便于读数，实用性好</w:t>
      </w:r>
    </w:p>
    <w:p w14:paraId="3AB9BFC9">
      <w:pPr>
        <w:spacing w:line="360" w:lineRule="auto"/>
        <w:jc w:val="left"/>
        <w:textAlignment w:val="center"/>
        <w:rPr>
          <w:color w:val="000000"/>
        </w:rPr>
      </w:pPr>
      <w:r>
        <w:rPr>
          <w:color w:val="000000"/>
        </w:rPr>
        <w:t xml:space="preserve">B. </w:t>
      </w:r>
      <w:r>
        <w:rPr>
          <w:rFonts w:ascii="宋体" w:hAnsi="宋体" w:eastAsia="宋体" w:cs="宋体"/>
          <w:color w:val="000000"/>
        </w:rPr>
        <w:t>该产品的成本大大高于同类产品</w:t>
      </w:r>
    </w:p>
    <w:p w14:paraId="2FBD2F4A">
      <w:pPr>
        <w:spacing w:line="360" w:lineRule="auto"/>
        <w:jc w:val="left"/>
        <w:textAlignment w:val="center"/>
        <w:rPr>
          <w:color w:val="000000"/>
        </w:rPr>
      </w:pPr>
      <w:r>
        <w:rPr>
          <w:color w:val="000000"/>
        </w:rPr>
        <w:t xml:space="preserve">C. </w:t>
      </w:r>
      <w:r>
        <w:rPr>
          <w:rFonts w:ascii="宋体" w:hAnsi="宋体" w:eastAsia="宋体" w:cs="宋体"/>
          <w:color w:val="000000"/>
        </w:rPr>
        <w:t>该产品非常美观</w:t>
      </w:r>
    </w:p>
    <w:p w14:paraId="25D0BBD1">
      <w:pPr>
        <w:spacing w:line="360" w:lineRule="auto"/>
        <w:jc w:val="left"/>
        <w:textAlignment w:val="center"/>
        <w:rPr>
          <w:color w:val="000000"/>
        </w:rPr>
      </w:pPr>
      <w:r>
        <w:rPr>
          <w:color w:val="000000"/>
        </w:rPr>
        <w:t xml:space="preserve">D. </w:t>
      </w:r>
      <w:r>
        <w:rPr>
          <w:rFonts w:ascii="宋体" w:hAnsi="宋体" w:eastAsia="宋体" w:cs="宋体"/>
          <w:color w:val="000000"/>
        </w:rPr>
        <w:t>坐标图评价</w:t>
      </w:r>
      <w:r>
        <w:rPr>
          <w:rFonts w:ascii="宋体" w:hAnsi="宋体" w:eastAsia="宋体" w:cs="宋体"/>
          <w:color w:val="000000"/>
          <w:position w:val="0"/>
        </w:rPr>
        <w:drawing>
          <wp:inline distT="0" distB="0" distL="114300" distR="114300">
            <wp:extent cx="133350" cy="177800"/>
            <wp:effectExtent l="0" t="0" r="0" b="13335"/>
            <wp:docPr id="100828" name="图片 10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8" name="图片 100828"/>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依据是设计的一般原则</w:t>
      </w:r>
    </w:p>
    <w:p w14:paraId="7CAB9816">
      <w:pPr>
        <w:spacing w:line="360" w:lineRule="auto"/>
        <w:textAlignment w:val="center"/>
        <w:rPr>
          <w:color w:val="000000"/>
        </w:rPr>
      </w:pPr>
      <w:r>
        <w:rPr>
          <w:color w:val="2E75B6"/>
        </w:rPr>
        <w:t>【答案】</w:t>
      </w:r>
      <w:r>
        <w:rPr>
          <w:color w:val="000000"/>
        </w:rPr>
        <w:t>A</w:t>
      </w:r>
    </w:p>
    <w:p w14:paraId="07183410">
      <w:pPr>
        <w:spacing w:line="360" w:lineRule="auto"/>
        <w:textAlignment w:val="center"/>
        <w:rPr>
          <w:color w:val="000000"/>
        </w:rPr>
      </w:pPr>
      <w:r>
        <w:rPr>
          <w:color w:val="2E75B6"/>
        </w:rPr>
        <w:t>【解析】</w:t>
      </w:r>
    </w:p>
    <w:p w14:paraId="3CD8ABC1">
      <w:pPr>
        <w:spacing w:line="360" w:lineRule="auto"/>
        <w:textAlignment w:val="center"/>
        <w:rPr>
          <w:color w:val="000000"/>
        </w:rPr>
      </w:pPr>
      <w:r>
        <w:rPr>
          <w:color w:val="000000"/>
        </w:rPr>
        <w:t>【详解】</w:t>
      </w:r>
      <w:r>
        <w:rPr>
          <w:rFonts w:ascii="宋体" w:hAnsi="宋体" w:eastAsia="宋体" w:cs="宋体"/>
          <w:color w:val="000000"/>
        </w:rPr>
        <w:t>本题考查设计的评价。通过识读坐标图可知：该产品便于读数，实用性好，</w:t>
      </w:r>
      <w:r>
        <w:rPr>
          <w:rFonts w:ascii="Times New Roman" w:hAnsi="Times New Roman" w:eastAsia="Times New Roman" w:cs="Times New Roman"/>
          <w:color w:val="000000"/>
        </w:rPr>
        <w:t>A</w:t>
      </w:r>
      <w:r>
        <w:rPr>
          <w:rFonts w:ascii="宋体" w:hAnsi="宋体" w:eastAsia="宋体" w:cs="宋体"/>
          <w:color w:val="000000"/>
        </w:rPr>
        <w:t>选项恰当；该产品的成本较高，没有大大高于同类产品，</w:t>
      </w:r>
      <w:r>
        <w:rPr>
          <w:rFonts w:ascii="Times New Roman" w:hAnsi="Times New Roman" w:eastAsia="Times New Roman" w:cs="Times New Roman"/>
          <w:color w:val="000000"/>
        </w:rPr>
        <w:t>B</w:t>
      </w:r>
      <w:r>
        <w:rPr>
          <w:rFonts w:ascii="宋体" w:hAnsi="宋体" w:eastAsia="宋体" w:cs="宋体"/>
          <w:color w:val="000000"/>
        </w:rPr>
        <w:t>选项不恰当；该产品美观度一般，</w:t>
      </w:r>
      <w:r>
        <w:rPr>
          <w:rFonts w:ascii="Times New Roman" w:hAnsi="Times New Roman" w:eastAsia="Times New Roman" w:cs="Times New Roman"/>
          <w:color w:val="000000"/>
        </w:rPr>
        <w:t>C</w:t>
      </w:r>
      <w:r>
        <w:rPr>
          <w:rFonts w:ascii="宋体" w:hAnsi="宋体" w:eastAsia="宋体" w:cs="宋体"/>
          <w:color w:val="000000"/>
        </w:rPr>
        <w:t>选项不恰当；坐标图评价的依据是对最终产品的评价，</w:t>
      </w:r>
      <w:r>
        <w:rPr>
          <w:rFonts w:ascii="Times New Roman" w:hAnsi="Times New Roman" w:eastAsia="Times New Roman" w:cs="Times New Roman"/>
          <w:color w:val="000000"/>
        </w:rPr>
        <w:t>D</w:t>
      </w:r>
      <w:r>
        <w:rPr>
          <w:rFonts w:ascii="宋体" w:hAnsi="宋体" w:eastAsia="宋体" w:cs="宋体"/>
          <w:color w:val="000000"/>
        </w:rPr>
        <w:t>选项不恰当。</w:t>
      </w:r>
    </w:p>
    <w:p w14:paraId="0C4391A3">
      <w:pPr>
        <w:spacing w:line="360" w:lineRule="auto"/>
        <w:jc w:val="left"/>
        <w:textAlignment w:val="center"/>
        <w:rPr>
          <w:color w:val="000000"/>
        </w:rPr>
      </w:pPr>
      <w:r>
        <w:rPr>
          <w:color w:val="000000"/>
        </w:rPr>
        <w:t xml:space="preserve">4. </w:t>
      </w:r>
      <w:r>
        <w:rPr>
          <w:rFonts w:ascii="宋体" w:hAnsi="宋体" w:eastAsia="宋体" w:cs="宋体"/>
          <w:color w:val="000000"/>
        </w:rPr>
        <w:t>小明制作了如图所示的木质相框，边框连接结构采用的是（    ）</w:t>
      </w:r>
    </w:p>
    <w:p w14:paraId="7F959597">
      <w:pPr>
        <w:spacing w:line="360" w:lineRule="auto"/>
        <w:jc w:val="left"/>
        <w:textAlignment w:val="center"/>
        <w:rPr>
          <w:color w:val="000000"/>
        </w:rPr>
      </w:pPr>
      <w:r>
        <w:rPr>
          <w:color w:val="000000"/>
        </w:rPr>
        <w:drawing>
          <wp:inline distT="0" distB="0" distL="114300" distR="114300">
            <wp:extent cx="1352550" cy="1381125"/>
            <wp:effectExtent l="0" t="0" r="0" b="9525"/>
            <wp:docPr id="100009" name="图片 100009"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TRdS6a2FNBHNAx1ODbqMbQ=="/>
                    <pic:cNvPicPr>
                      <a:picLocks noChangeAspect="1"/>
                    </pic:cNvPicPr>
                  </pic:nvPicPr>
                  <pic:blipFill>
                    <a:blip r:embed="rId10"/>
                    <a:stretch>
                      <a:fillRect/>
                    </a:stretch>
                  </pic:blipFill>
                  <pic:spPr>
                    <a:xfrm>
                      <a:off x="0" y="0"/>
                      <a:ext cx="1352550" cy="1381125"/>
                    </a:xfrm>
                    <a:prstGeom prst="rect">
                      <a:avLst/>
                    </a:prstGeom>
                  </pic:spPr>
                </pic:pic>
              </a:graphicData>
            </a:graphic>
          </wp:inline>
        </w:drawing>
      </w:r>
    </w:p>
    <w:p w14:paraId="7EDDE070">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095375" cy="1343025"/>
            <wp:effectExtent l="0" t="0" r="9525" b="9525"/>
            <wp:docPr id="100011" name="图片 100011"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TRdS6a2FNBHNAx1ODbqMbQ=="/>
                    <pic:cNvPicPr>
                      <a:picLocks noChangeAspect="1"/>
                    </pic:cNvPicPr>
                  </pic:nvPicPr>
                  <pic:blipFill>
                    <a:blip r:embed="rId11"/>
                    <a:stretch>
                      <a:fillRect/>
                    </a:stretch>
                  </pic:blipFill>
                  <pic:spPr>
                    <a:xfrm>
                      <a:off x="0" y="0"/>
                      <a:ext cx="1095375" cy="13430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771525" cy="1343025"/>
            <wp:effectExtent l="0" t="0" r="9525" b="9525"/>
            <wp:docPr id="100013" name="图片 100013"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TRdS6a2FNBHNAx1ODbqMbQ=="/>
                    <pic:cNvPicPr>
                      <a:picLocks noChangeAspect="1"/>
                    </pic:cNvPicPr>
                  </pic:nvPicPr>
                  <pic:blipFill>
                    <a:blip r:embed="rId12"/>
                    <a:stretch>
                      <a:fillRect/>
                    </a:stretch>
                  </pic:blipFill>
                  <pic:spPr>
                    <a:xfrm>
                      <a:off x="0" y="0"/>
                      <a:ext cx="771525" cy="134302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838200" cy="1276350"/>
            <wp:effectExtent l="0" t="0" r="0" b="0"/>
            <wp:docPr id="100015" name="图片 100015"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TRdS6a2FNBHNAx1ODbqMbQ=="/>
                    <pic:cNvPicPr>
                      <a:picLocks noChangeAspect="1"/>
                    </pic:cNvPicPr>
                  </pic:nvPicPr>
                  <pic:blipFill>
                    <a:blip r:embed="rId13"/>
                    <a:stretch>
                      <a:fillRect/>
                    </a:stretch>
                  </pic:blipFill>
                  <pic:spPr>
                    <a:xfrm>
                      <a:off x="0" y="0"/>
                      <a:ext cx="838200" cy="12763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895350" cy="1228725"/>
            <wp:effectExtent l="0" t="0" r="0" b="9525"/>
            <wp:docPr id="100017" name="图片 100017"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TRdS6a2FNBHNAx1ODbqMbQ=="/>
                    <pic:cNvPicPr>
                      <a:picLocks noChangeAspect="1"/>
                    </pic:cNvPicPr>
                  </pic:nvPicPr>
                  <pic:blipFill>
                    <a:blip r:embed="rId14"/>
                    <a:stretch>
                      <a:fillRect/>
                    </a:stretch>
                  </pic:blipFill>
                  <pic:spPr>
                    <a:xfrm>
                      <a:off x="0" y="0"/>
                      <a:ext cx="895350" cy="1228725"/>
                    </a:xfrm>
                    <a:prstGeom prst="rect">
                      <a:avLst/>
                    </a:prstGeom>
                  </pic:spPr>
                </pic:pic>
              </a:graphicData>
            </a:graphic>
          </wp:inline>
        </w:drawing>
      </w:r>
    </w:p>
    <w:p w14:paraId="4E1A9E39">
      <w:pPr>
        <w:spacing w:line="360" w:lineRule="auto"/>
        <w:textAlignment w:val="center"/>
        <w:rPr>
          <w:color w:val="000000"/>
        </w:rPr>
      </w:pPr>
      <w:r>
        <w:rPr>
          <w:color w:val="2E75B6"/>
        </w:rPr>
        <w:t>【答案】</w:t>
      </w:r>
      <w:r>
        <w:rPr>
          <w:color w:val="000000"/>
        </w:rPr>
        <w:t>B</w:t>
      </w:r>
    </w:p>
    <w:p w14:paraId="2320BF5F">
      <w:pPr>
        <w:spacing w:line="360" w:lineRule="auto"/>
        <w:textAlignment w:val="center"/>
        <w:rPr>
          <w:color w:val="000000"/>
        </w:rPr>
      </w:pPr>
      <w:r>
        <w:rPr>
          <w:color w:val="2E75B6"/>
        </w:rPr>
        <w:t>【解析】</w:t>
      </w:r>
    </w:p>
    <w:p w14:paraId="1D6413E4">
      <w:pPr>
        <w:spacing w:line="360" w:lineRule="auto"/>
        <w:textAlignment w:val="center"/>
        <w:rPr>
          <w:color w:val="000000"/>
        </w:rPr>
      </w:pPr>
      <w:r>
        <w:rPr>
          <w:color w:val="000000"/>
        </w:rPr>
        <w:t>【详解】</w:t>
      </w:r>
      <w:r>
        <w:rPr>
          <w:rFonts w:ascii="宋体" w:hAnsi="宋体" w:eastAsia="宋体" w:cs="宋体"/>
          <w:color w:val="000000"/>
        </w:rPr>
        <w:t>略</w:t>
      </w:r>
    </w:p>
    <w:p w14:paraId="4E0884F2">
      <w:pPr>
        <w:spacing w:line="360" w:lineRule="auto"/>
        <w:jc w:val="left"/>
        <w:textAlignment w:val="center"/>
        <w:rPr>
          <w:color w:val="000000"/>
        </w:rPr>
      </w:pPr>
      <w:r>
        <w:rPr>
          <w:color w:val="000000"/>
        </w:rPr>
        <w:t xml:space="preserve">5. </w:t>
      </w:r>
      <w:r>
        <w:rPr>
          <w:rFonts w:ascii="宋体" w:hAnsi="宋体" w:eastAsia="宋体" w:cs="宋体"/>
          <w:color w:val="000000"/>
        </w:rPr>
        <w:t>将一块大小合适的矩形钢加工成如图所示的零件，以下加工流程中合理的是（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6DEFE1C">
      <w:pPr>
        <w:spacing w:line="360" w:lineRule="auto"/>
        <w:jc w:val="left"/>
        <w:textAlignment w:val="center"/>
        <w:rPr>
          <w:color w:val="000000"/>
        </w:rPr>
      </w:pPr>
      <w:r>
        <w:rPr>
          <w:color w:val="000000"/>
        </w:rPr>
        <w:drawing>
          <wp:inline distT="0" distB="0" distL="114300" distR="114300">
            <wp:extent cx="1323975" cy="1371600"/>
            <wp:effectExtent l="0" t="0" r="9525" b="0"/>
            <wp:docPr id="100019" name="图片 100019"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TRdS6a2FNBHNAx1ODbqMbQ=="/>
                    <pic:cNvPicPr>
                      <a:picLocks noChangeAspect="1"/>
                    </pic:cNvPicPr>
                  </pic:nvPicPr>
                  <pic:blipFill>
                    <a:blip r:embed="rId15"/>
                    <a:stretch>
                      <a:fillRect/>
                    </a:stretch>
                  </pic:blipFill>
                  <pic:spPr>
                    <a:xfrm>
                      <a:off x="0" y="0"/>
                      <a:ext cx="1323975" cy="1371600"/>
                    </a:xfrm>
                    <a:prstGeom prst="rect">
                      <a:avLst/>
                    </a:prstGeom>
                  </pic:spPr>
                </pic:pic>
              </a:graphicData>
            </a:graphic>
          </wp:inline>
        </w:drawing>
      </w:r>
    </w:p>
    <w:p w14:paraId="5D1DE11C">
      <w:pPr>
        <w:spacing w:line="360" w:lineRule="auto"/>
        <w:jc w:val="left"/>
        <w:textAlignment w:val="center"/>
        <w:rPr>
          <w:color w:val="000000"/>
        </w:rPr>
      </w:pPr>
      <w:r>
        <w:rPr>
          <w:color w:val="000000"/>
        </w:rPr>
        <w:t xml:space="preserve">A. </w:t>
      </w:r>
      <w:r>
        <w:rPr>
          <w:rFonts w:ascii="宋体" w:hAnsi="宋体" w:eastAsia="宋体" w:cs="宋体"/>
          <w:color w:val="000000"/>
        </w:rPr>
        <w:t>划线</w:t>
      </w:r>
      <w:r>
        <w:rPr>
          <w:rFonts w:ascii="Times New Roman" w:hAnsi="Times New Roman" w:eastAsia="Times New Roman" w:cs="Times New Roman"/>
          <w:color w:val="000000"/>
        </w:rPr>
        <w:t>→</w:t>
      </w:r>
      <w:r>
        <w:rPr>
          <w:rFonts w:ascii="宋体" w:hAnsi="宋体" w:eastAsia="宋体" w:cs="宋体"/>
          <w:color w:val="000000"/>
        </w:rPr>
        <w:t>锯割</w:t>
      </w:r>
      <w:r>
        <w:rPr>
          <w:rFonts w:ascii="Times New Roman" w:hAnsi="Times New Roman" w:eastAsia="Times New Roman" w:cs="Times New Roman"/>
          <w:color w:val="000000"/>
        </w:rPr>
        <w:t>→</w:t>
      </w:r>
      <w:r>
        <w:rPr>
          <w:rFonts w:ascii="宋体" w:hAnsi="宋体" w:eastAsia="宋体" w:cs="宋体"/>
          <w:color w:val="000000"/>
        </w:rPr>
        <w:t>锉削</w:t>
      </w:r>
      <w:r>
        <w:rPr>
          <w:rFonts w:ascii="Times New Roman" w:hAnsi="Times New Roman" w:eastAsia="Times New Roman" w:cs="Times New Roman"/>
          <w:color w:val="000000"/>
        </w:rPr>
        <w:t>→</w:t>
      </w:r>
      <w:r>
        <w:rPr>
          <w:rFonts w:ascii="宋体" w:hAnsi="宋体" w:eastAsia="宋体" w:cs="宋体"/>
          <w:color w:val="000000"/>
        </w:rPr>
        <w:t>钻孔</w:t>
      </w:r>
      <w:r>
        <w:rPr>
          <w:rFonts w:ascii="Times New Roman" w:hAnsi="Times New Roman" w:eastAsia="Times New Roman" w:cs="Times New Roman"/>
          <w:color w:val="000000"/>
        </w:rPr>
        <w:t>→</w:t>
      </w:r>
      <w:r>
        <w:rPr>
          <w:rFonts w:ascii="宋体" w:hAnsi="宋体" w:eastAsia="宋体" w:cs="宋体"/>
          <w:color w:val="000000"/>
        </w:rPr>
        <w:t>攻丝</w:t>
      </w:r>
    </w:p>
    <w:p w14:paraId="1160379A">
      <w:pPr>
        <w:spacing w:line="360" w:lineRule="auto"/>
        <w:jc w:val="left"/>
        <w:textAlignment w:val="center"/>
        <w:rPr>
          <w:color w:val="000000"/>
        </w:rPr>
      </w:pPr>
      <w:r>
        <w:rPr>
          <w:color w:val="000000"/>
        </w:rPr>
        <w:t xml:space="preserve">B. </w:t>
      </w:r>
      <w:r>
        <w:rPr>
          <w:rFonts w:ascii="宋体" w:hAnsi="宋体" w:eastAsia="宋体" w:cs="宋体"/>
          <w:color w:val="000000"/>
        </w:rPr>
        <w:t>划线</w:t>
      </w:r>
      <w:r>
        <w:rPr>
          <w:rFonts w:ascii="Times New Roman" w:hAnsi="Times New Roman" w:eastAsia="Times New Roman" w:cs="Times New Roman"/>
          <w:color w:val="000000"/>
        </w:rPr>
        <w:t>→</w:t>
      </w:r>
      <w:r>
        <w:rPr>
          <w:rFonts w:ascii="宋体" w:hAnsi="宋体" w:eastAsia="宋体" w:cs="宋体"/>
          <w:color w:val="000000"/>
        </w:rPr>
        <w:t>钻孔</w:t>
      </w:r>
      <w:r>
        <w:rPr>
          <w:rFonts w:ascii="Times New Roman" w:hAnsi="Times New Roman" w:eastAsia="Times New Roman" w:cs="Times New Roman"/>
          <w:color w:val="000000"/>
        </w:rPr>
        <w:t>→</w:t>
      </w:r>
      <w:r>
        <w:rPr>
          <w:rFonts w:ascii="宋体" w:hAnsi="宋体" w:eastAsia="宋体" w:cs="宋体"/>
          <w:color w:val="000000"/>
        </w:rPr>
        <w:t>锯割</w:t>
      </w:r>
      <w:r>
        <w:rPr>
          <w:rFonts w:ascii="Times New Roman" w:hAnsi="Times New Roman" w:eastAsia="Times New Roman" w:cs="Times New Roman"/>
          <w:color w:val="000000"/>
        </w:rPr>
        <w:t>→</w:t>
      </w:r>
      <w:r>
        <w:rPr>
          <w:rFonts w:ascii="宋体" w:hAnsi="宋体" w:eastAsia="宋体" w:cs="宋体"/>
          <w:color w:val="000000"/>
        </w:rPr>
        <w:t>锉削</w:t>
      </w:r>
      <w:r>
        <w:rPr>
          <w:rFonts w:ascii="Times New Roman" w:hAnsi="Times New Roman" w:eastAsia="Times New Roman" w:cs="Times New Roman"/>
          <w:color w:val="000000"/>
        </w:rPr>
        <w:t>→</w:t>
      </w:r>
      <w:r>
        <w:rPr>
          <w:rFonts w:ascii="宋体" w:hAnsi="宋体" w:eastAsia="宋体" w:cs="宋体"/>
          <w:color w:val="000000"/>
        </w:rPr>
        <w:t>攻丝</w:t>
      </w:r>
    </w:p>
    <w:p w14:paraId="5BA37AD5">
      <w:pPr>
        <w:spacing w:line="360" w:lineRule="auto"/>
        <w:jc w:val="left"/>
        <w:textAlignment w:val="center"/>
        <w:rPr>
          <w:color w:val="000000"/>
        </w:rPr>
      </w:pPr>
      <w:r>
        <w:rPr>
          <w:color w:val="000000"/>
        </w:rPr>
        <w:t xml:space="preserve">C. </w:t>
      </w:r>
      <w:r>
        <w:rPr>
          <w:rFonts w:ascii="宋体" w:hAnsi="宋体" w:eastAsia="宋体" w:cs="宋体"/>
          <w:color w:val="000000"/>
        </w:rPr>
        <w:t>划线</w:t>
      </w:r>
      <w:r>
        <w:rPr>
          <w:rFonts w:ascii="Times New Roman" w:hAnsi="Times New Roman" w:eastAsia="Times New Roman" w:cs="Times New Roman"/>
          <w:color w:val="000000"/>
        </w:rPr>
        <w:t>→</w:t>
      </w:r>
      <w:r>
        <w:rPr>
          <w:rFonts w:ascii="宋体" w:hAnsi="宋体" w:eastAsia="宋体" w:cs="宋体"/>
          <w:color w:val="000000"/>
        </w:rPr>
        <w:t>锉削</w:t>
      </w:r>
      <w:r>
        <w:rPr>
          <w:rFonts w:ascii="Times New Roman" w:hAnsi="Times New Roman" w:eastAsia="Times New Roman" w:cs="Times New Roman"/>
          <w:color w:val="000000"/>
        </w:rPr>
        <w:t>→</w:t>
      </w:r>
      <w:r>
        <w:rPr>
          <w:rFonts w:ascii="宋体" w:hAnsi="宋体" w:eastAsia="宋体" w:cs="宋体"/>
          <w:color w:val="000000"/>
        </w:rPr>
        <w:t>钻孔</w:t>
      </w:r>
      <w:r>
        <w:rPr>
          <w:rFonts w:ascii="Times New Roman" w:hAnsi="Times New Roman" w:eastAsia="Times New Roman" w:cs="Times New Roman"/>
          <w:color w:val="000000"/>
        </w:rPr>
        <w:t>→</w:t>
      </w:r>
      <w:r>
        <w:rPr>
          <w:rFonts w:ascii="宋体" w:hAnsi="宋体" w:eastAsia="宋体" w:cs="宋体"/>
          <w:color w:val="000000"/>
        </w:rPr>
        <w:t>攻丝</w:t>
      </w:r>
      <w:r>
        <w:rPr>
          <w:rFonts w:ascii="Times New Roman" w:hAnsi="Times New Roman" w:eastAsia="Times New Roman" w:cs="Times New Roman"/>
          <w:color w:val="000000"/>
        </w:rPr>
        <w:t>→</w:t>
      </w:r>
      <w:r>
        <w:rPr>
          <w:rFonts w:ascii="宋体" w:hAnsi="宋体" w:eastAsia="宋体" w:cs="宋体"/>
          <w:color w:val="000000"/>
        </w:rPr>
        <w:t>锯割</w:t>
      </w:r>
    </w:p>
    <w:p w14:paraId="762EBAC8">
      <w:pPr>
        <w:spacing w:line="360" w:lineRule="auto"/>
        <w:jc w:val="left"/>
        <w:textAlignment w:val="center"/>
        <w:rPr>
          <w:color w:val="000000"/>
        </w:rPr>
      </w:pPr>
      <w:r>
        <w:rPr>
          <w:color w:val="000000"/>
        </w:rPr>
        <w:t xml:space="preserve">D. </w:t>
      </w:r>
      <w:r>
        <w:rPr>
          <w:rFonts w:ascii="宋体" w:hAnsi="宋体" w:eastAsia="宋体" w:cs="宋体"/>
          <w:color w:val="000000"/>
        </w:rPr>
        <w:t>划线</w:t>
      </w:r>
      <w:r>
        <w:rPr>
          <w:rFonts w:ascii="Times New Roman" w:hAnsi="Times New Roman" w:eastAsia="Times New Roman" w:cs="Times New Roman"/>
          <w:color w:val="000000"/>
        </w:rPr>
        <w:t>→</w:t>
      </w:r>
      <w:r>
        <w:rPr>
          <w:rFonts w:ascii="宋体" w:hAnsi="宋体" w:eastAsia="宋体" w:cs="宋体"/>
          <w:color w:val="000000"/>
        </w:rPr>
        <w:t>钻孔</w:t>
      </w:r>
      <w:r>
        <w:rPr>
          <w:rFonts w:ascii="Times New Roman" w:hAnsi="Times New Roman" w:eastAsia="Times New Roman" w:cs="Times New Roman"/>
          <w:color w:val="000000"/>
        </w:rPr>
        <w:t>→</w:t>
      </w:r>
      <w:r>
        <w:rPr>
          <w:rFonts w:ascii="宋体" w:hAnsi="宋体" w:eastAsia="宋体" w:cs="宋体"/>
          <w:color w:val="000000"/>
        </w:rPr>
        <w:t>攻丝</w:t>
      </w:r>
      <w:r>
        <w:rPr>
          <w:rFonts w:ascii="Times New Roman" w:hAnsi="Times New Roman" w:eastAsia="Times New Roman" w:cs="Times New Roman"/>
          <w:color w:val="000000"/>
        </w:rPr>
        <w:t>→</w:t>
      </w:r>
      <w:r>
        <w:rPr>
          <w:rFonts w:ascii="宋体" w:hAnsi="宋体" w:eastAsia="宋体" w:cs="宋体"/>
          <w:color w:val="000000"/>
        </w:rPr>
        <w:t>锉削</w:t>
      </w:r>
      <w:r>
        <w:rPr>
          <w:rFonts w:ascii="Times New Roman" w:hAnsi="Times New Roman" w:eastAsia="Times New Roman" w:cs="Times New Roman"/>
          <w:color w:val="000000"/>
        </w:rPr>
        <w:t>→</w:t>
      </w:r>
      <w:r>
        <w:rPr>
          <w:rFonts w:ascii="宋体" w:hAnsi="宋体" w:eastAsia="宋体" w:cs="宋体"/>
          <w:color w:val="000000"/>
        </w:rPr>
        <w:t>锯割</w:t>
      </w:r>
    </w:p>
    <w:p w14:paraId="3AF3740B">
      <w:pPr>
        <w:spacing w:line="360" w:lineRule="auto"/>
        <w:textAlignment w:val="center"/>
        <w:rPr>
          <w:color w:val="000000"/>
        </w:rPr>
      </w:pPr>
      <w:r>
        <w:rPr>
          <w:color w:val="2E75B6"/>
        </w:rPr>
        <w:t>【答案】</w:t>
      </w:r>
      <w:r>
        <w:rPr>
          <w:color w:val="000000"/>
        </w:rPr>
        <w:t>B</w:t>
      </w:r>
    </w:p>
    <w:p w14:paraId="2B9BC920">
      <w:pPr>
        <w:spacing w:line="360" w:lineRule="auto"/>
        <w:textAlignment w:val="center"/>
        <w:rPr>
          <w:color w:val="000000"/>
        </w:rPr>
      </w:pPr>
      <w:r>
        <w:rPr>
          <w:color w:val="2E75B6"/>
        </w:rPr>
        <w:t>【解析】</w:t>
      </w:r>
    </w:p>
    <w:p w14:paraId="4A20F789">
      <w:pPr>
        <w:spacing w:line="360" w:lineRule="auto"/>
        <w:jc w:val="both"/>
        <w:textAlignment w:val="center"/>
        <w:rPr>
          <w:color w:val="000000"/>
        </w:rPr>
      </w:pPr>
      <w:r>
        <w:rPr>
          <w:color w:val="000000"/>
        </w:rPr>
        <w:t>【详解】</w:t>
      </w:r>
      <w:r>
        <w:rPr>
          <w:rFonts w:ascii="宋体" w:hAnsi="宋体" w:eastAsia="宋体" w:cs="宋体"/>
          <w:color w:val="000000"/>
        </w:rPr>
        <w:t>本题考查的是金工的加工工艺。本题表面是金工的加工流程,但解题的本质是金工不同工艺之间的因果关系。本题中较为浅显的两个工艺顺序是先钻孔后攻丝、先锯割后锉削,所以</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两项直接排除,但本题还有一个隐藏要求,即图中的两个矩形通孔,这种孔的加工应是先钻孔后锉削,另外,</w:t>
      </w:r>
      <w:r>
        <w:rPr>
          <w:rFonts w:ascii="Times New Roman" w:hAnsi="Times New Roman" w:eastAsia="Times New Roman" w:cs="Times New Roman"/>
          <w:color w:val="000000"/>
        </w:rPr>
        <w:t>U</w:t>
      </w:r>
      <w:r>
        <w:rPr>
          <w:rFonts w:ascii="宋体" w:hAnsi="宋体" w:eastAsia="宋体" w:cs="宋体"/>
          <w:color w:val="000000"/>
        </w:rPr>
        <w:t>形凹槽的加工流程是先钻凹槽的底边,再锯割凹槽的两侧边,所以只有选项</w:t>
      </w:r>
      <w:r>
        <w:rPr>
          <w:rFonts w:ascii="Times New Roman" w:hAnsi="Times New Roman" w:eastAsia="Times New Roman" w:cs="Times New Roman"/>
          <w:color w:val="000000"/>
        </w:rPr>
        <w:t>B</w:t>
      </w:r>
      <w:r>
        <w:rPr>
          <w:rFonts w:ascii="宋体" w:hAnsi="宋体" w:eastAsia="宋体" w:cs="宋体"/>
          <w:color w:val="000000"/>
        </w:rPr>
        <w:t>符合要求。</w:t>
      </w:r>
    </w:p>
    <w:p w14:paraId="3E8DF15C">
      <w:pPr>
        <w:spacing w:line="360" w:lineRule="auto"/>
        <w:jc w:val="left"/>
        <w:textAlignment w:val="center"/>
        <w:rPr>
          <w:color w:val="000000"/>
        </w:rPr>
      </w:pPr>
      <w:r>
        <w:rPr>
          <w:color w:val="000000"/>
        </w:rPr>
        <w:t xml:space="preserve">6. </w:t>
      </w:r>
      <w:r>
        <w:rPr>
          <w:rFonts w:ascii="宋体" w:hAnsi="宋体" w:eastAsia="宋体" w:cs="宋体"/>
          <w:color w:val="000000"/>
        </w:rPr>
        <w:t>如图所示是一个模型的轴测图，其正确的三视图是</w:t>
      </w:r>
    </w:p>
    <w:p w14:paraId="3D4A2126">
      <w:pPr>
        <w:spacing w:line="360" w:lineRule="auto"/>
        <w:jc w:val="left"/>
        <w:textAlignment w:val="center"/>
        <w:rPr>
          <w:color w:val="000000"/>
        </w:rPr>
      </w:pPr>
      <w:r>
        <w:rPr>
          <w:color w:val="000000"/>
        </w:rPr>
        <w:drawing>
          <wp:inline distT="0" distB="0" distL="114300" distR="114300">
            <wp:extent cx="1152525" cy="1066800"/>
            <wp:effectExtent l="0" t="0" r="9525" b="0"/>
            <wp:docPr id="100021" name="图片 100021"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TRdS6a2FNBHNAx1ODbqMbQ=="/>
                    <pic:cNvPicPr>
                      <a:picLocks noChangeAspect="1"/>
                    </pic:cNvPicPr>
                  </pic:nvPicPr>
                  <pic:blipFill>
                    <a:blip r:embed="rId16"/>
                    <a:stretch>
                      <a:fillRect/>
                    </a:stretch>
                  </pic:blipFill>
                  <pic:spPr>
                    <a:xfrm>
                      <a:off x="0" y="0"/>
                      <a:ext cx="1152525" cy="1066800"/>
                    </a:xfrm>
                    <a:prstGeom prst="rect">
                      <a:avLst/>
                    </a:prstGeom>
                  </pic:spPr>
                </pic:pic>
              </a:graphicData>
            </a:graphic>
          </wp:inline>
        </w:drawing>
      </w:r>
    </w:p>
    <w:p w14:paraId="76F46323">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704975" cy="1304925"/>
            <wp:effectExtent l="0" t="0" r="9525" b="9525"/>
            <wp:docPr id="100023" name="图片 100023"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TRdS6a2FNBHNAx1ODbqMbQ=="/>
                    <pic:cNvPicPr>
                      <a:picLocks noChangeAspect="1"/>
                    </pic:cNvPicPr>
                  </pic:nvPicPr>
                  <pic:blipFill>
                    <a:blip r:embed="rId17"/>
                    <a:stretch>
                      <a:fillRect/>
                    </a:stretch>
                  </pic:blipFill>
                  <pic:spPr>
                    <a:xfrm>
                      <a:off x="0" y="0"/>
                      <a:ext cx="1704975" cy="13049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762125" cy="1238250"/>
            <wp:effectExtent l="0" t="0" r="9525" b="0"/>
            <wp:docPr id="100025" name="图片 100025"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TRdS6a2FNBHNAx1ODbqMbQ=="/>
                    <pic:cNvPicPr>
                      <a:picLocks noChangeAspect="1"/>
                    </pic:cNvPicPr>
                  </pic:nvPicPr>
                  <pic:blipFill>
                    <a:blip r:embed="rId18"/>
                    <a:stretch>
                      <a:fillRect/>
                    </a:stretch>
                  </pic:blipFill>
                  <pic:spPr>
                    <a:xfrm>
                      <a:off x="0" y="0"/>
                      <a:ext cx="1762125" cy="1238250"/>
                    </a:xfrm>
                    <a:prstGeom prst="rect">
                      <a:avLst/>
                    </a:prstGeom>
                  </pic:spPr>
                </pic:pic>
              </a:graphicData>
            </a:graphic>
          </wp:inline>
        </w:drawing>
      </w:r>
    </w:p>
    <w:p w14:paraId="134891DA">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733550" cy="1219200"/>
            <wp:effectExtent l="0" t="0" r="0" b="0"/>
            <wp:docPr id="100027" name="图片 100027"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TRdS6a2FNBHNAx1ODbqMbQ=="/>
                    <pic:cNvPicPr>
                      <a:picLocks noChangeAspect="1"/>
                    </pic:cNvPicPr>
                  </pic:nvPicPr>
                  <pic:blipFill>
                    <a:blip r:embed="rId19"/>
                    <a:stretch>
                      <a:fillRect/>
                    </a:stretch>
                  </pic:blipFill>
                  <pic:spPr>
                    <a:xfrm>
                      <a:off x="0" y="0"/>
                      <a:ext cx="1733550" cy="12192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695450" cy="1190625"/>
            <wp:effectExtent l="0" t="0" r="0" b="9525"/>
            <wp:docPr id="100029" name="图片 100029"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TRdS6a2FNBHNAx1ODbqMbQ=="/>
                    <pic:cNvPicPr>
                      <a:picLocks noChangeAspect="1"/>
                    </pic:cNvPicPr>
                  </pic:nvPicPr>
                  <pic:blipFill>
                    <a:blip r:embed="rId20"/>
                    <a:stretch>
                      <a:fillRect/>
                    </a:stretch>
                  </pic:blipFill>
                  <pic:spPr>
                    <a:xfrm>
                      <a:off x="0" y="0"/>
                      <a:ext cx="1695450" cy="1190625"/>
                    </a:xfrm>
                    <a:prstGeom prst="rect">
                      <a:avLst/>
                    </a:prstGeom>
                  </pic:spPr>
                </pic:pic>
              </a:graphicData>
            </a:graphic>
          </wp:inline>
        </w:drawing>
      </w:r>
    </w:p>
    <w:p w14:paraId="3FFFB581">
      <w:pPr>
        <w:spacing w:line="360" w:lineRule="auto"/>
        <w:textAlignment w:val="center"/>
        <w:rPr>
          <w:color w:val="000000"/>
        </w:rPr>
      </w:pPr>
      <w:r>
        <w:rPr>
          <w:color w:val="2E75B6"/>
        </w:rPr>
        <w:t>【答案】</w:t>
      </w:r>
      <w:r>
        <w:rPr>
          <w:color w:val="000000"/>
        </w:rPr>
        <w:t>D</w:t>
      </w:r>
    </w:p>
    <w:p w14:paraId="515905D2">
      <w:pPr>
        <w:spacing w:line="360" w:lineRule="auto"/>
        <w:textAlignment w:val="center"/>
        <w:rPr>
          <w:color w:val="000000"/>
        </w:rPr>
      </w:pPr>
      <w:r>
        <w:rPr>
          <w:color w:val="2E75B6"/>
        </w:rPr>
        <w:t>【解析】</w:t>
      </w:r>
    </w:p>
    <w:p w14:paraId="03017679">
      <w:pPr>
        <w:spacing w:line="360" w:lineRule="auto"/>
        <w:jc w:val="both"/>
        <w:textAlignment w:val="center"/>
        <w:rPr>
          <w:color w:val="000000"/>
        </w:rPr>
      </w:pPr>
      <w:r>
        <w:rPr>
          <w:color w:val="000000"/>
        </w:rPr>
        <w:t>【详解】</w:t>
      </w:r>
      <w:r>
        <w:rPr>
          <w:rFonts w:ascii="宋体" w:hAnsi="宋体" w:eastAsia="宋体" w:cs="宋体"/>
          <w:color w:val="000000"/>
        </w:rPr>
        <w:t>根据投影规律“长对正、高平齐、宽相等”确定三视图。模型的下凹最深处，上下全到边线，所以选项</w:t>
      </w:r>
      <w:r>
        <w:rPr>
          <w:rFonts w:ascii="Times New Roman" w:hAnsi="Times New Roman" w:eastAsia="Times New Roman" w:cs="Times New Roman"/>
          <w:color w:val="000000"/>
        </w:rPr>
        <w:t>B</w:t>
      </w:r>
      <w:r>
        <w:rPr>
          <w:rFonts w:ascii="宋体" w:hAnsi="宋体" w:eastAsia="宋体" w:cs="宋体"/>
          <w:color w:val="000000"/>
        </w:rPr>
        <w:t>和选项</w:t>
      </w:r>
      <w:r>
        <w:rPr>
          <w:rFonts w:ascii="Times New Roman" w:hAnsi="Times New Roman" w:eastAsia="Times New Roman" w:cs="Times New Roman"/>
          <w:color w:val="000000"/>
        </w:rPr>
        <w:t>C</w:t>
      </w:r>
      <w:r>
        <w:rPr>
          <w:rFonts w:ascii="宋体" w:hAnsi="宋体" w:eastAsia="宋体" w:cs="宋体"/>
          <w:color w:val="000000"/>
        </w:rPr>
        <w:t>排除；再由主视图或俯视图可以判断选项</w:t>
      </w:r>
      <w:r>
        <w:rPr>
          <w:rFonts w:ascii="Times New Roman" w:hAnsi="Times New Roman" w:eastAsia="Times New Roman" w:cs="Times New Roman"/>
          <w:color w:val="000000"/>
        </w:rPr>
        <w:t>D</w:t>
      </w:r>
      <w:r>
        <w:rPr>
          <w:rFonts w:ascii="宋体" w:hAnsi="宋体" w:eastAsia="宋体" w:cs="宋体"/>
          <w:color w:val="000000"/>
        </w:rPr>
        <w:t>正确。</w:t>
      </w:r>
    </w:p>
    <w:p w14:paraId="1D6A31C0">
      <w:pPr>
        <w:spacing w:line="360" w:lineRule="auto"/>
        <w:jc w:val="left"/>
        <w:textAlignment w:val="center"/>
        <w:rPr>
          <w:color w:val="000000"/>
        </w:rPr>
      </w:pPr>
      <w:r>
        <w:rPr>
          <w:color w:val="000000"/>
        </w:rPr>
        <w:t xml:space="preserve">7. </w:t>
      </w:r>
      <w:r>
        <w:rPr>
          <w:rFonts w:ascii="宋体" w:hAnsi="宋体" w:eastAsia="宋体" w:cs="宋体"/>
          <w:color w:val="000000"/>
        </w:rPr>
        <w:t>小明在通用技术实践课上，用角钢制作如图所示的简易三角支架。以下操作中正确的是（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FE90816">
      <w:pPr>
        <w:spacing w:line="360" w:lineRule="auto"/>
        <w:jc w:val="left"/>
        <w:textAlignment w:val="center"/>
        <w:rPr>
          <w:color w:val="000000"/>
        </w:rPr>
      </w:pPr>
      <w:r>
        <w:rPr>
          <w:color w:val="000000"/>
        </w:rPr>
        <w:drawing>
          <wp:inline distT="0" distB="0" distL="114300" distR="114300">
            <wp:extent cx="1485900" cy="1343025"/>
            <wp:effectExtent l="0" t="0" r="0" b="9525"/>
            <wp:docPr id="100031" name="图片 100031"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TRdS6a2FNBHNAx1ODbqMbQ=="/>
                    <pic:cNvPicPr>
                      <a:picLocks noChangeAspect="1"/>
                    </pic:cNvPicPr>
                  </pic:nvPicPr>
                  <pic:blipFill>
                    <a:blip r:embed="rId21"/>
                    <a:stretch>
                      <a:fillRect/>
                    </a:stretch>
                  </pic:blipFill>
                  <pic:spPr>
                    <a:xfrm>
                      <a:off x="0" y="0"/>
                      <a:ext cx="1485900" cy="1343025"/>
                    </a:xfrm>
                    <a:prstGeom prst="rect">
                      <a:avLst/>
                    </a:prstGeom>
                  </pic:spPr>
                </pic:pic>
              </a:graphicData>
            </a:graphic>
          </wp:inline>
        </w:drawing>
      </w:r>
    </w:p>
    <w:p w14:paraId="1B647764">
      <w:pPr>
        <w:spacing w:line="360" w:lineRule="auto"/>
        <w:jc w:val="left"/>
        <w:textAlignment w:val="center"/>
        <w:rPr>
          <w:color w:val="000000"/>
        </w:rPr>
      </w:pPr>
      <w:r>
        <w:rPr>
          <w:color w:val="000000"/>
        </w:rPr>
        <w:t xml:space="preserve">A. </w:t>
      </w:r>
      <w:r>
        <w:rPr>
          <w:rFonts w:ascii="宋体" w:hAnsi="宋体" w:eastAsia="宋体" w:cs="宋体"/>
          <w:color w:val="000000"/>
        </w:rPr>
        <w:t>将角钢平放在工作台上，用划针沿着角尺的两直角边直接在角钢上划出缺口线</w:t>
      </w:r>
    </w:p>
    <w:p w14:paraId="544F0DF0">
      <w:pPr>
        <w:spacing w:line="360" w:lineRule="auto"/>
        <w:jc w:val="left"/>
        <w:textAlignment w:val="center"/>
        <w:rPr>
          <w:color w:val="000000"/>
        </w:rPr>
      </w:pPr>
      <w:r>
        <w:rPr>
          <w:color w:val="000000"/>
        </w:rPr>
        <w:t xml:space="preserve">B. </w:t>
      </w:r>
      <w:r>
        <w:rPr>
          <w:rFonts w:ascii="宋体" w:hAnsi="宋体" w:eastAsia="宋体" w:cs="宋体"/>
          <w:color w:val="000000"/>
        </w:rPr>
        <w:t>将角钢夹持在台虎钳上，用手锯沿着划线方向锯出缺口，并留有锉削余量</w:t>
      </w:r>
    </w:p>
    <w:p w14:paraId="33921CDC">
      <w:pPr>
        <w:spacing w:line="360" w:lineRule="auto"/>
        <w:jc w:val="left"/>
        <w:textAlignment w:val="center"/>
        <w:rPr>
          <w:color w:val="000000"/>
        </w:rPr>
      </w:pPr>
      <w:r>
        <w:rPr>
          <w:color w:val="000000"/>
        </w:rPr>
        <w:t xml:space="preserve">C. </w:t>
      </w:r>
      <w:r>
        <w:rPr>
          <w:rFonts w:ascii="宋体" w:hAnsi="宋体" w:eastAsia="宋体" w:cs="宋体"/>
          <w:color w:val="000000"/>
        </w:rPr>
        <w:t>将角钢夹持在台虎钳上，用圆锉锉掉余量，并将锯割面锉削平整</w:t>
      </w:r>
    </w:p>
    <w:p w14:paraId="78BB588D">
      <w:pPr>
        <w:spacing w:line="360" w:lineRule="auto"/>
        <w:jc w:val="left"/>
        <w:textAlignment w:val="center"/>
        <w:rPr>
          <w:color w:val="000000"/>
        </w:rPr>
      </w:pPr>
      <w:r>
        <w:rPr>
          <w:color w:val="000000"/>
        </w:rPr>
        <w:t xml:space="preserve">D. </w:t>
      </w:r>
      <w:r>
        <w:rPr>
          <w:rFonts w:ascii="宋体" w:hAnsi="宋体" w:eastAsia="宋体" w:cs="宋体"/>
          <w:color w:val="000000"/>
        </w:rPr>
        <w:t>角钢缺口向下，中间位置对准台虎钳的钳口边缘，将其夹紧，用铁锤向下敲打成直角</w:t>
      </w:r>
    </w:p>
    <w:p w14:paraId="547899D0">
      <w:pPr>
        <w:spacing w:line="360" w:lineRule="auto"/>
        <w:textAlignment w:val="center"/>
        <w:rPr>
          <w:color w:val="000000"/>
        </w:rPr>
      </w:pPr>
      <w:r>
        <w:rPr>
          <w:color w:val="2E75B6"/>
        </w:rPr>
        <w:t>【答案】</w:t>
      </w:r>
      <w:r>
        <w:rPr>
          <w:color w:val="000000"/>
        </w:rPr>
        <w:t>B</w:t>
      </w:r>
    </w:p>
    <w:p w14:paraId="0898CFE0">
      <w:pPr>
        <w:spacing w:line="360" w:lineRule="auto"/>
        <w:jc w:val="left"/>
        <w:textAlignment w:val="center"/>
        <w:rPr>
          <w:color w:val="000000"/>
        </w:rPr>
      </w:pPr>
      <w:r>
        <w:rPr>
          <w:color w:val="000000"/>
        </w:rPr>
        <w:t xml:space="preserve">8. </w:t>
      </w:r>
      <w:r>
        <w:rPr>
          <w:rFonts w:ascii="宋体" w:hAnsi="宋体" w:eastAsia="宋体" w:cs="宋体"/>
          <w:color w:val="000000"/>
        </w:rPr>
        <w:t>如图所示为</w:t>
      </w:r>
      <w:r>
        <w:rPr>
          <w:rFonts w:ascii="Times New Roman" w:hAnsi="Times New Roman" w:eastAsia="Times New Roman" w:cs="Times New Roman"/>
          <w:color w:val="000000"/>
        </w:rPr>
        <w:t>—</w:t>
      </w:r>
      <w:r>
        <w:rPr>
          <w:rFonts w:ascii="宋体" w:hAnsi="宋体" w:eastAsia="宋体" w:cs="宋体"/>
          <w:color w:val="000000"/>
        </w:rPr>
        <w:t>款机械手，在力</w:t>
      </w:r>
      <w:r>
        <w:rPr>
          <w:rFonts w:ascii="Times New Roman" w:hAnsi="Times New Roman" w:eastAsia="Times New Roman" w:cs="Times New Roman"/>
          <w:color w:val="000000"/>
        </w:rPr>
        <w:t>F</w:t>
      </w:r>
      <w:r>
        <w:rPr>
          <w:rFonts w:ascii="宋体" w:hAnsi="宋体" w:eastAsia="宋体" w:cs="宋体"/>
          <w:color w:val="000000"/>
        </w:rPr>
        <w:t>作用下，拉杆通过连杆带动夹持手绕着销轴转动，将工件夹紧。连杆和夹持手的主要受力形式是</w:t>
      </w:r>
      <w:r>
        <w:rPr>
          <w:rFonts w:ascii="Times New Roman" w:hAnsi="Times New Roman" w:eastAsia="Times New Roman" w:cs="Times New Roman"/>
          <w:color w:val="000000"/>
        </w:rPr>
        <w:t xml:space="preserve"> </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54A50A44">
      <w:pPr>
        <w:spacing w:line="360" w:lineRule="auto"/>
        <w:jc w:val="left"/>
        <w:textAlignment w:val="center"/>
        <w:rPr>
          <w:color w:val="000000"/>
        </w:rPr>
      </w:pPr>
      <w:r>
        <w:rPr>
          <w:color w:val="000000"/>
        </w:rPr>
        <w:drawing>
          <wp:inline distT="0" distB="0" distL="114300" distR="114300">
            <wp:extent cx="3438525" cy="1695450"/>
            <wp:effectExtent l="0" t="0" r="9525" b="0"/>
            <wp:docPr id="100033" name="图片 100033"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TRdS6a2FNBHNAx1ODbqMbQ=="/>
                    <pic:cNvPicPr>
                      <a:picLocks noChangeAspect="1"/>
                    </pic:cNvPicPr>
                  </pic:nvPicPr>
                  <pic:blipFill>
                    <a:blip r:embed="rId22"/>
                    <a:stretch>
                      <a:fillRect/>
                    </a:stretch>
                  </pic:blipFill>
                  <pic:spPr>
                    <a:xfrm>
                      <a:off x="0" y="0"/>
                      <a:ext cx="3438525" cy="1695450"/>
                    </a:xfrm>
                    <a:prstGeom prst="rect">
                      <a:avLst/>
                    </a:prstGeom>
                  </pic:spPr>
                </pic:pic>
              </a:graphicData>
            </a:graphic>
          </wp:inline>
        </w:drawing>
      </w:r>
    </w:p>
    <w:p w14:paraId="7C89EA05">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连杆手拉、夹持手受弯曲</w:t>
      </w:r>
      <w:r>
        <w:rPr>
          <w:color w:val="000000"/>
        </w:rPr>
        <w:tab/>
      </w:r>
      <w:r>
        <w:rPr>
          <w:color w:val="000000"/>
        </w:rPr>
        <w:t xml:space="preserve">B. </w:t>
      </w:r>
      <w:r>
        <w:rPr>
          <w:rFonts w:ascii="宋体" w:hAnsi="宋体" w:eastAsia="宋体" w:cs="宋体"/>
          <w:color w:val="000000"/>
        </w:rPr>
        <w:t>连杆受压、夹持手受压</w:t>
      </w:r>
    </w:p>
    <w:p w14:paraId="109C721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连杆受压、夹持手受弯曲</w:t>
      </w:r>
      <w:r>
        <w:rPr>
          <w:color w:val="000000"/>
        </w:rPr>
        <w:tab/>
      </w:r>
      <w:r>
        <w:rPr>
          <w:color w:val="000000"/>
        </w:rPr>
        <w:t xml:space="preserve">D. </w:t>
      </w:r>
      <w:r>
        <w:rPr>
          <w:rFonts w:ascii="宋体" w:hAnsi="宋体" w:eastAsia="宋体" w:cs="宋体"/>
          <w:color w:val="000000"/>
        </w:rPr>
        <w:t>连杆受弯曲、夹持手受弯曲</w:t>
      </w:r>
    </w:p>
    <w:p w14:paraId="4D4A4916">
      <w:pPr>
        <w:spacing w:line="360" w:lineRule="auto"/>
        <w:textAlignment w:val="center"/>
        <w:rPr>
          <w:color w:val="000000"/>
        </w:rPr>
      </w:pPr>
      <w:r>
        <w:rPr>
          <w:color w:val="2E75B6"/>
        </w:rPr>
        <w:t>【答案】</w:t>
      </w:r>
      <w:r>
        <w:rPr>
          <w:color w:val="000000"/>
        </w:rPr>
        <w:t>C</w:t>
      </w:r>
    </w:p>
    <w:p w14:paraId="0B2A1DD0">
      <w:pPr>
        <w:spacing w:line="360" w:lineRule="auto"/>
        <w:textAlignment w:val="center"/>
        <w:rPr>
          <w:color w:val="000000"/>
        </w:rPr>
      </w:pPr>
      <w:r>
        <w:rPr>
          <w:color w:val="2E75B6"/>
        </w:rPr>
        <w:t>【解析】</w:t>
      </w:r>
    </w:p>
    <w:p w14:paraId="38D36142">
      <w:pPr>
        <w:spacing w:line="360" w:lineRule="auto"/>
        <w:jc w:val="both"/>
        <w:textAlignment w:val="center"/>
        <w:rPr>
          <w:color w:val="000000"/>
        </w:rPr>
      </w:pPr>
      <w:r>
        <w:rPr>
          <w:color w:val="000000"/>
        </w:rPr>
        <w:t>【详解】</w:t>
      </w:r>
      <w:r>
        <w:rPr>
          <w:rFonts w:ascii="宋体" w:hAnsi="宋体" w:eastAsia="宋体" w:cs="宋体"/>
          <w:color w:val="000000"/>
        </w:rPr>
        <w:t>考点：技术素养（物化能力），学科内容（认识结构的受力）。</w:t>
      </w:r>
    </w:p>
    <w:p w14:paraId="4FA6D625">
      <w:pPr>
        <w:spacing w:line="360" w:lineRule="auto"/>
        <w:jc w:val="both"/>
        <w:textAlignment w:val="center"/>
        <w:rPr>
          <w:color w:val="000000"/>
        </w:rPr>
      </w:pPr>
      <w:r>
        <w:rPr>
          <w:rFonts w:ascii="宋体" w:hAnsi="宋体" w:eastAsia="宋体" w:cs="宋体"/>
          <w:color w:val="000000"/>
        </w:rPr>
        <w:t>解析：一个设计合理的结构，应该能承受正常范围内，外界的各种作用力，能抵抗各种变形。要清楚在这些力的作用下，构件能否安全、可靠地工作，就需要分析构件的承载能力。根据构件的受力和变形形式，可以将构件的受力分为受拉、受压、受剪切、受弯曲、受扭转五种基本形式。在分析构件受力时，要明确结构的状态，每个构件的受力效果及形变情况，并且要关注力与力之间的相互关系，表现在结构上，其形态变化也应该是相互的。当拉杆受力F作用后，连杆会随力的方向运动，连杆外的作用支点受力向内，导致其构件变短而受压，夹持手受三个点的力，受弯曲。</w:t>
      </w:r>
    </w:p>
    <w:p w14:paraId="5749B05C">
      <w:pPr>
        <w:spacing w:line="360" w:lineRule="auto"/>
        <w:jc w:val="left"/>
        <w:textAlignment w:val="center"/>
        <w:rPr>
          <w:color w:val="000000"/>
        </w:rPr>
      </w:pPr>
      <w:r>
        <w:rPr>
          <w:color w:val="000000"/>
        </w:rPr>
        <w:t xml:space="preserve">9. </w:t>
      </w:r>
      <w:r>
        <w:rPr>
          <w:rFonts w:ascii="宋体" w:hAnsi="宋体" w:eastAsia="宋体" w:cs="宋体"/>
          <w:color w:val="000000"/>
        </w:rPr>
        <w:t>如图所示的希罗自动门，祭坛点火使容器</w:t>
      </w:r>
      <w:r>
        <w:rPr>
          <w:rFonts w:ascii="Times New Roman" w:hAnsi="Times New Roman" w:eastAsia="Times New Roman" w:cs="Times New Roman"/>
          <w:color w:val="000000"/>
        </w:rPr>
        <w:t>1</w:t>
      </w:r>
      <w:r>
        <w:rPr>
          <w:rFonts w:ascii="宋体" w:hAnsi="宋体" w:eastAsia="宋体" w:cs="宋体"/>
          <w:color w:val="000000"/>
        </w:rPr>
        <w:t>中的空气膨胀，将水压入容器</w:t>
      </w:r>
      <w:r>
        <w:rPr>
          <w:rFonts w:ascii="Times New Roman" w:hAnsi="Times New Roman" w:eastAsia="Times New Roman" w:cs="Times New Roman"/>
          <w:color w:val="000000"/>
        </w:rPr>
        <w:t>2</w:t>
      </w:r>
      <w:r>
        <w:rPr>
          <w:rFonts w:ascii="宋体" w:hAnsi="宋体" w:eastAsia="宋体" w:cs="宋体"/>
          <w:color w:val="000000"/>
        </w:rPr>
        <w:t>，利用水的重力使轴</w:t>
      </w:r>
      <w:r>
        <w:rPr>
          <w:rFonts w:ascii="Times New Roman" w:hAnsi="Times New Roman" w:eastAsia="Times New Roman" w:cs="Times New Roman"/>
          <w:color w:val="000000"/>
        </w:rPr>
        <w:t>3</w:t>
      </w:r>
      <w:r>
        <w:rPr>
          <w:rFonts w:ascii="宋体" w:hAnsi="宋体" w:eastAsia="宋体" w:cs="宋体"/>
          <w:color w:val="000000"/>
        </w:rPr>
        <w:t>转动，将门打开。当火熄灭时，庙门在重锤的作用下自动关闭。根据描述，以下说法中</w:t>
      </w:r>
      <w:r>
        <w:rPr>
          <w:rFonts w:ascii="宋体" w:hAnsi="宋体" w:eastAsia="宋体" w:cs="宋体"/>
          <w:color w:val="000000"/>
          <w:em w:val="dot"/>
        </w:rPr>
        <w:t>不正确</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5D55D59">
      <w:pPr>
        <w:spacing w:line="360" w:lineRule="auto"/>
        <w:jc w:val="left"/>
        <w:textAlignment w:val="center"/>
        <w:rPr>
          <w:color w:val="000000"/>
        </w:rPr>
      </w:pPr>
      <w:r>
        <w:rPr>
          <w:color w:val="000000"/>
        </w:rPr>
        <w:drawing>
          <wp:inline distT="0" distB="0" distL="114300" distR="114300">
            <wp:extent cx="2314575" cy="1581150"/>
            <wp:effectExtent l="0" t="0" r="9525" b="0"/>
            <wp:docPr id="100035" name="图片 100035"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TRdS6a2FNBHNAx1ODbqMbQ=="/>
                    <pic:cNvPicPr>
                      <a:picLocks noChangeAspect="1"/>
                    </pic:cNvPicPr>
                  </pic:nvPicPr>
                  <pic:blipFill>
                    <a:blip r:embed="rId23"/>
                    <a:stretch>
                      <a:fillRect/>
                    </a:stretch>
                  </pic:blipFill>
                  <pic:spPr>
                    <a:xfrm>
                      <a:off x="0" y="0"/>
                      <a:ext cx="2314575" cy="1581150"/>
                    </a:xfrm>
                    <a:prstGeom prst="rect">
                      <a:avLst/>
                    </a:prstGeom>
                  </pic:spPr>
                </pic:pic>
              </a:graphicData>
            </a:graphic>
          </wp:inline>
        </w:drawing>
      </w:r>
    </w:p>
    <w:p w14:paraId="4F99453B">
      <w:pPr>
        <w:spacing w:line="360" w:lineRule="auto"/>
        <w:jc w:val="left"/>
        <w:textAlignment w:val="center"/>
        <w:rPr>
          <w:color w:val="000000"/>
        </w:rPr>
      </w:pPr>
      <w:r>
        <w:rPr>
          <w:color w:val="000000"/>
        </w:rPr>
        <w:t xml:space="preserve">A. </w:t>
      </w:r>
      <w:r>
        <w:rPr>
          <w:rFonts w:ascii="宋体" w:hAnsi="宋体" w:eastAsia="宋体" w:cs="宋体"/>
          <w:color w:val="000000"/>
        </w:rPr>
        <w:t>利用气压为动力打开庙门，体现了系统的目的性</w:t>
      </w:r>
    </w:p>
    <w:p w14:paraId="62FECC14">
      <w:pPr>
        <w:spacing w:line="360" w:lineRule="auto"/>
        <w:jc w:val="left"/>
        <w:textAlignment w:val="center"/>
        <w:rPr>
          <w:color w:val="000000"/>
        </w:rPr>
      </w:pPr>
      <w:r>
        <w:rPr>
          <w:color w:val="000000"/>
        </w:rPr>
        <w:t xml:space="preserve">B. </w:t>
      </w:r>
      <w:r>
        <w:rPr>
          <w:rFonts w:ascii="宋体" w:hAnsi="宋体" w:eastAsia="宋体" w:cs="宋体"/>
          <w:color w:val="000000"/>
        </w:rPr>
        <w:t>重锤质量增加，需相应增加容器</w:t>
      </w:r>
      <w:r>
        <w:rPr>
          <w:rFonts w:ascii="Times New Roman" w:hAnsi="Times New Roman" w:eastAsia="Times New Roman" w:cs="Times New Roman"/>
          <w:color w:val="000000"/>
        </w:rPr>
        <w:t>2</w:t>
      </w:r>
      <w:r>
        <w:rPr>
          <w:rFonts w:ascii="宋体" w:hAnsi="宋体" w:eastAsia="宋体" w:cs="宋体"/>
          <w:color w:val="000000"/>
        </w:rPr>
        <w:t>中水的质量，体现了系统的相关性</w:t>
      </w:r>
    </w:p>
    <w:p w14:paraId="6147F062">
      <w:pPr>
        <w:spacing w:line="360" w:lineRule="auto"/>
        <w:jc w:val="left"/>
        <w:textAlignment w:val="center"/>
        <w:rPr>
          <w:color w:val="000000"/>
        </w:rPr>
      </w:pPr>
      <w:r>
        <w:rPr>
          <w:color w:val="000000"/>
        </w:rPr>
        <w:t xml:space="preserve">C. </w:t>
      </w:r>
      <w:r>
        <w:rPr>
          <w:rFonts w:ascii="宋体" w:hAnsi="宋体" w:eastAsia="宋体" w:cs="宋体"/>
          <w:color w:val="000000"/>
        </w:rPr>
        <w:t>设计时先考虑容器</w:t>
      </w:r>
      <w:r>
        <w:rPr>
          <w:rFonts w:ascii="Times New Roman" w:hAnsi="Times New Roman" w:eastAsia="Times New Roman" w:cs="Times New Roman"/>
          <w:color w:val="000000"/>
        </w:rPr>
        <w:t>1</w:t>
      </w:r>
      <w:r>
        <w:rPr>
          <w:rFonts w:ascii="宋体" w:hAnsi="宋体" w:eastAsia="宋体" w:cs="宋体"/>
          <w:color w:val="000000"/>
        </w:rPr>
        <w:t>，再考虑容器</w:t>
      </w:r>
      <w:r>
        <w:rPr>
          <w:rFonts w:ascii="Times New Roman" w:hAnsi="Times New Roman" w:eastAsia="Times New Roman" w:cs="Times New Roman"/>
          <w:color w:val="000000"/>
        </w:rPr>
        <w:t>2</w:t>
      </w:r>
      <w:r>
        <w:rPr>
          <w:rFonts w:ascii="宋体" w:hAnsi="宋体" w:eastAsia="宋体" w:cs="宋体"/>
          <w:color w:val="000000"/>
        </w:rPr>
        <w:t>，体现了系统分析</w:t>
      </w:r>
      <w:r>
        <w:rPr>
          <w:rFonts w:ascii="Times New Roman" w:hAnsi="Times New Roman" w:eastAsia="Times New Roman" w:cs="Times New Roman"/>
          <w:color w:val="000000"/>
        </w:rPr>
        <w:t xml:space="preserve"> </w:t>
      </w:r>
      <w:r>
        <w:rPr>
          <w:rFonts w:ascii="宋体" w:hAnsi="宋体" w:eastAsia="宋体" w:cs="宋体"/>
          <w:color w:val="000000"/>
        </w:rPr>
        <w:t>的整体性原则</w:t>
      </w:r>
    </w:p>
    <w:p w14:paraId="636D82E3">
      <w:pPr>
        <w:spacing w:line="360" w:lineRule="auto"/>
        <w:jc w:val="left"/>
        <w:textAlignment w:val="center"/>
        <w:rPr>
          <w:color w:val="000000"/>
        </w:rPr>
      </w:pPr>
      <w:r>
        <w:rPr>
          <w:color w:val="000000"/>
        </w:rPr>
        <w:t xml:space="preserve">D. </w:t>
      </w:r>
      <w:r>
        <w:rPr>
          <w:rFonts w:ascii="宋体" w:hAnsi="宋体" w:eastAsia="宋体" w:cs="宋体"/>
          <w:color w:val="000000"/>
        </w:rPr>
        <w:t>设计时根据开关门所需力的大小，计算出重锤和水的质量，体现了系统分析的科学性原则</w:t>
      </w:r>
    </w:p>
    <w:p w14:paraId="7D055FB0">
      <w:pPr>
        <w:spacing w:line="360" w:lineRule="auto"/>
        <w:textAlignment w:val="center"/>
        <w:rPr>
          <w:color w:val="000000"/>
        </w:rPr>
      </w:pPr>
      <w:r>
        <w:rPr>
          <w:color w:val="2E75B6"/>
        </w:rPr>
        <w:t>【答案】</w:t>
      </w:r>
      <w:r>
        <w:rPr>
          <w:color w:val="000000"/>
        </w:rPr>
        <w:t>C</w:t>
      </w:r>
    </w:p>
    <w:p w14:paraId="4A4260EE">
      <w:pPr>
        <w:spacing w:line="360" w:lineRule="auto"/>
        <w:jc w:val="left"/>
        <w:textAlignment w:val="center"/>
        <w:rPr>
          <w:color w:val="000000"/>
        </w:rPr>
      </w:pPr>
      <w:r>
        <w:rPr>
          <w:color w:val="000000"/>
        </w:rPr>
        <w:t xml:space="preserve">10. </w:t>
      </w:r>
      <w:r>
        <w:rPr>
          <w:rFonts w:ascii="宋体" w:hAnsi="宋体" w:eastAsia="宋体" w:cs="宋体"/>
          <w:color w:val="000000"/>
        </w:rPr>
        <w:t>根据消防要求，仓库、图书馆等场所都要安装火灾自动报警系统。当烟雾探测器检测到的烟雾浓度超过设定值时，电子开关被接通，报警器发出声光信号进行报警。关于该报警控制系统，以下说法中正确的是</w:t>
      </w:r>
    </w:p>
    <w:p w14:paraId="06421CD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输出量是有无声光信号</w:t>
      </w:r>
      <w:r>
        <w:rPr>
          <w:color w:val="000000"/>
        </w:rPr>
        <w:tab/>
      </w:r>
      <w:r>
        <w:rPr>
          <w:color w:val="000000"/>
        </w:rPr>
        <w:t xml:space="preserve">B. </w:t>
      </w:r>
      <w:r>
        <w:rPr>
          <w:rFonts w:ascii="宋体" w:hAnsi="宋体" w:eastAsia="宋体" w:cs="宋体"/>
          <w:color w:val="000000"/>
        </w:rPr>
        <w:t>被控对象是仓库、图书馆等场所</w:t>
      </w:r>
    </w:p>
    <w:p w14:paraId="705F6D02">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控制器</w:t>
      </w:r>
      <w:r>
        <w:rPr>
          <w:rFonts w:ascii="宋体" w:hAnsi="宋体" w:eastAsia="宋体" w:cs="宋体"/>
          <w:color w:val="000000"/>
          <w:position w:val="0"/>
        </w:rPr>
        <w:drawing>
          <wp:inline distT="0" distB="0" distL="114300" distR="114300">
            <wp:extent cx="132080" cy="167640"/>
            <wp:effectExtent l="0" t="0" r="1270" b="3175"/>
            <wp:docPr id="100822" name="图片 10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2" name="图片 100822"/>
                    <pic:cNvPicPr>
                      <a:picLocks noChangeAspect="1"/>
                    </pic:cNvPicPr>
                  </pic:nvPicPr>
                  <pic:blipFill>
                    <a:blip r:embed="rId24"/>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电子开关</w:t>
      </w:r>
      <w:r>
        <w:rPr>
          <w:color w:val="000000"/>
        </w:rPr>
        <w:tab/>
      </w:r>
      <w:r>
        <w:rPr>
          <w:color w:val="000000"/>
        </w:rPr>
        <w:t xml:space="preserve">D. </w:t>
      </w:r>
      <w:r>
        <w:rPr>
          <w:rFonts w:ascii="宋体" w:hAnsi="宋体" w:eastAsia="宋体" w:cs="宋体"/>
          <w:color w:val="000000"/>
        </w:rPr>
        <w:t>反馈装置是烟雾探测器</w:t>
      </w:r>
    </w:p>
    <w:p w14:paraId="2726317D">
      <w:pPr>
        <w:spacing w:line="360" w:lineRule="auto"/>
        <w:textAlignment w:val="center"/>
        <w:rPr>
          <w:color w:val="000000"/>
        </w:rPr>
      </w:pPr>
      <w:r>
        <w:rPr>
          <w:color w:val="2E75B6"/>
        </w:rPr>
        <w:t>【答案】</w:t>
      </w:r>
      <w:r>
        <w:rPr>
          <w:color w:val="000000"/>
        </w:rPr>
        <w:t>A</w:t>
      </w:r>
    </w:p>
    <w:p w14:paraId="1EA01CA0">
      <w:pPr>
        <w:spacing w:line="360" w:lineRule="auto"/>
        <w:textAlignment w:val="center"/>
        <w:rPr>
          <w:color w:val="000000"/>
        </w:rPr>
      </w:pPr>
      <w:r>
        <w:rPr>
          <w:color w:val="2E75B6"/>
        </w:rPr>
        <w:t>【解析】</w:t>
      </w:r>
    </w:p>
    <w:p w14:paraId="093AD425">
      <w:pPr>
        <w:spacing w:line="360" w:lineRule="auto"/>
        <w:textAlignment w:val="center"/>
        <w:rPr>
          <w:color w:val="000000"/>
        </w:rPr>
      </w:pPr>
      <w:r>
        <w:rPr>
          <w:color w:val="000000"/>
        </w:rPr>
        <w:t>【详解】</w:t>
      </w:r>
      <w:r>
        <w:rPr>
          <w:rFonts w:ascii="宋体" w:hAnsi="宋体" w:eastAsia="宋体" w:cs="宋体"/>
          <w:color w:val="000000"/>
        </w:rPr>
        <w:t>略</w:t>
      </w:r>
    </w:p>
    <w:p w14:paraId="689A3229">
      <w:pPr>
        <w:spacing w:line="360" w:lineRule="auto"/>
        <w:jc w:val="left"/>
        <w:textAlignment w:val="center"/>
        <w:rPr>
          <w:color w:val="000000"/>
        </w:rPr>
      </w:pPr>
      <w:r>
        <w:rPr>
          <w:color w:val="000000"/>
        </w:rPr>
        <w:t>11. 如图所示是用三极管控制发光二极管的电路，根据</w:t>
      </w:r>
      <w:r>
        <w:rPr>
          <w:rFonts w:ascii="Times New Roman" w:hAnsi="Times New Roman" w:eastAsia="Times New Roman" w:cs="Times New Roman"/>
          <w:color w:val="000000"/>
        </w:rPr>
        <w:t>V1</w:t>
      </w:r>
      <w:r>
        <w:rPr>
          <w:color w:val="000000"/>
        </w:rPr>
        <w:t>基极的输入情况控制</w:t>
      </w:r>
      <w:r>
        <w:rPr>
          <w:rFonts w:ascii="Times New Roman" w:hAnsi="Times New Roman" w:eastAsia="Times New Roman" w:cs="Times New Roman"/>
          <w:color w:val="000000"/>
        </w:rPr>
        <w:t>V2</w:t>
      </w:r>
      <w:r>
        <w:rPr>
          <w:color w:val="000000"/>
        </w:rPr>
        <w:t>发光或不发光，电路图中电容</w:t>
      </w:r>
      <w:r>
        <w:rPr>
          <w:rFonts w:ascii="Times New Roman" w:hAnsi="Times New Roman" w:eastAsia="Times New Roman" w:cs="Times New Roman"/>
          <w:color w:val="000000"/>
        </w:rPr>
        <w:t>C</w:t>
      </w:r>
      <w:r>
        <w:rPr>
          <w:color w:val="000000"/>
        </w:rPr>
        <w:t>应选用的类型是（   ）</w:t>
      </w:r>
    </w:p>
    <w:p w14:paraId="052C0FF9">
      <w:pPr>
        <w:spacing w:line="360" w:lineRule="auto"/>
        <w:jc w:val="left"/>
        <w:textAlignment w:val="center"/>
        <w:rPr>
          <w:color w:val="000000"/>
        </w:rPr>
      </w:pPr>
      <w:r>
        <w:rPr>
          <w:color w:val="000000"/>
        </w:rPr>
        <w:drawing>
          <wp:inline distT="0" distB="0" distL="114300" distR="114300">
            <wp:extent cx="1685925" cy="1704975"/>
            <wp:effectExtent l="0" t="0" r="9525" b="9525"/>
            <wp:docPr id="100037" name="图片 100037"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TRdS6a2FNBHNAx1ODbqMbQ=="/>
                    <pic:cNvPicPr>
                      <a:picLocks noChangeAspect="1"/>
                    </pic:cNvPicPr>
                  </pic:nvPicPr>
                  <pic:blipFill>
                    <a:blip r:embed="rId25"/>
                    <a:stretch>
                      <a:fillRect/>
                    </a:stretch>
                  </pic:blipFill>
                  <pic:spPr>
                    <a:xfrm>
                      <a:off x="0" y="0"/>
                      <a:ext cx="1685925" cy="1704975"/>
                    </a:xfrm>
                    <a:prstGeom prst="rect">
                      <a:avLst/>
                    </a:prstGeom>
                  </pic:spPr>
                </pic:pic>
              </a:graphicData>
            </a:graphic>
          </wp:inline>
        </w:drawing>
      </w:r>
    </w:p>
    <w:p w14:paraId="39E519A8">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552450" cy="771525"/>
            <wp:effectExtent l="0" t="0" r="0" b="9525"/>
            <wp:docPr id="100039" name="图片 100039"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TRdS6a2FNBHNAx1ODbqMbQ=="/>
                    <pic:cNvPicPr>
                      <a:picLocks noChangeAspect="1"/>
                    </pic:cNvPicPr>
                  </pic:nvPicPr>
                  <pic:blipFill>
                    <a:blip r:embed="rId26"/>
                    <a:stretch>
                      <a:fillRect/>
                    </a:stretch>
                  </pic:blipFill>
                  <pic:spPr>
                    <a:xfrm>
                      <a:off x="0" y="0"/>
                      <a:ext cx="552450" cy="7715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657225" cy="1028700"/>
            <wp:effectExtent l="0" t="0" r="9525" b="0"/>
            <wp:docPr id="100041" name="图片 100041"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TRdS6a2FNBHNAx1ODbqMbQ=="/>
                    <pic:cNvPicPr>
                      <a:picLocks noChangeAspect="1"/>
                    </pic:cNvPicPr>
                  </pic:nvPicPr>
                  <pic:blipFill>
                    <a:blip r:embed="rId27"/>
                    <a:stretch>
                      <a:fillRect/>
                    </a:stretch>
                  </pic:blipFill>
                  <pic:spPr>
                    <a:xfrm>
                      <a:off x="0" y="0"/>
                      <a:ext cx="657225" cy="102870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590550" cy="1028700"/>
            <wp:effectExtent l="0" t="0" r="0" b="0"/>
            <wp:docPr id="100043" name="图片 100043"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TRdS6a2FNBHNAx1ODbqMbQ=="/>
                    <pic:cNvPicPr>
                      <a:picLocks noChangeAspect="1"/>
                    </pic:cNvPicPr>
                  </pic:nvPicPr>
                  <pic:blipFill>
                    <a:blip r:embed="rId28"/>
                    <a:stretch>
                      <a:fillRect/>
                    </a:stretch>
                  </pic:blipFill>
                  <pic:spPr>
                    <a:xfrm>
                      <a:off x="0" y="0"/>
                      <a:ext cx="590550" cy="10287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619125" cy="1152525"/>
            <wp:effectExtent l="0" t="0" r="9525" b="9525"/>
            <wp:docPr id="100045" name="图片 100045"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TRdS6a2FNBHNAx1ODbqMbQ=="/>
                    <pic:cNvPicPr>
                      <a:picLocks noChangeAspect="1"/>
                    </pic:cNvPicPr>
                  </pic:nvPicPr>
                  <pic:blipFill>
                    <a:blip r:embed="rId29"/>
                    <a:stretch>
                      <a:fillRect/>
                    </a:stretch>
                  </pic:blipFill>
                  <pic:spPr>
                    <a:xfrm>
                      <a:off x="0" y="0"/>
                      <a:ext cx="619125" cy="1152525"/>
                    </a:xfrm>
                    <a:prstGeom prst="rect">
                      <a:avLst/>
                    </a:prstGeom>
                  </pic:spPr>
                </pic:pic>
              </a:graphicData>
            </a:graphic>
          </wp:inline>
        </w:drawing>
      </w:r>
    </w:p>
    <w:p w14:paraId="0B3D9337">
      <w:pPr>
        <w:spacing w:line="360" w:lineRule="auto"/>
        <w:textAlignment w:val="center"/>
        <w:rPr>
          <w:color w:val="000000"/>
        </w:rPr>
      </w:pPr>
      <w:r>
        <w:rPr>
          <w:color w:val="2E75B6"/>
        </w:rPr>
        <w:t>【答案】</w:t>
      </w:r>
      <w:r>
        <w:rPr>
          <w:color w:val="000000"/>
        </w:rPr>
        <w:t>D</w:t>
      </w:r>
    </w:p>
    <w:p w14:paraId="38120B6A">
      <w:pPr>
        <w:spacing w:line="360" w:lineRule="auto"/>
        <w:textAlignment w:val="center"/>
        <w:rPr>
          <w:color w:val="000000"/>
        </w:rPr>
      </w:pPr>
      <w:r>
        <w:rPr>
          <w:color w:val="2E75B6"/>
        </w:rPr>
        <w:t>【解析】</w:t>
      </w:r>
    </w:p>
    <w:p w14:paraId="3F226F39">
      <w:pPr>
        <w:spacing w:line="360" w:lineRule="auto"/>
        <w:jc w:val="both"/>
        <w:textAlignment w:val="center"/>
        <w:rPr>
          <w:color w:val="000000"/>
        </w:rPr>
      </w:pPr>
      <w:r>
        <w:rPr>
          <w:color w:val="000000"/>
        </w:rPr>
        <w:t>【详解】A中可变电容的电路符号中有箭头符号，故错误，B中微调电容电路符号中有</w:t>
      </w:r>
      <w:r>
        <w:rPr>
          <w:rFonts w:ascii="宋体" w:hAnsi="宋体" w:eastAsia="宋体" w:cs="宋体"/>
          <w:color w:val="000000"/>
        </w:rPr>
        <w:t>“</w:t>
      </w:r>
      <w:r>
        <w:rPr>
          <w:color w:val="000000"/>
        </w:rPr>
        <w:t>T</w:t>
      </w:r>
      <w:r>
        <w:rPr>
          <w:rFonts w:ascii="宋体" w:hAnsi="宋体" w:eastAsia="宋体" w:cs="宋体"/>
          <w:color w:val="000000"/>
        </w:rPr>
        <w:t>”</w:t>
      </w:r>
      <w:r>
        <w:rPr>
          <w:color w:val="000000"/>
        </w:rPr>
        <w:t>符号，故错误，C中普通电容的电路符号是</w:t>
      </w:r>
      <w:r>
        <w:object>
          <v:shape id="_x0000_i1025" o:spt="75" alt="学科网(www.zxxk.com)--教育资源门户，提供试卷、教案、课件、论文、素材以及各类教学资源下载，还有大量而丰富的教学相关资讯！ TRdS6a2FNBHNAx1ODbqMbQ==" type="#_x0000_t75" style="height:8.05pt;width:9.15pt;" o:ole="t" filled="f" o:preferrelative="t" stroked="f" coordsize="21600,21600">
            <v:path/>
            <v:fill on="f" focussize="0,0"/>
            <v:stroke on="f" joinstyle="miter"/>
            <v:imagedata r:id="rId31" o:title="eqId4b700fa9aeb1016aa71f76e4b6bb212e"/>
            <o:lock v:ext="edit" aspectratio="t"/>
            <w10:wrap type="none"/>
            <w10:anchorlock/>
          </v:shape>
          <o:OLEObject Type="Embed" ProgID="Equation.DSMT4" ShapeID="_x0000_i1025" DrawAspect="Content" ObjectID="_1468075725" r:id="rId30">
            <o:LockedField>false</o:LockedField>
          </o:OLEObject>
        </w:object>
      </w:r>
      <w:r>
        <w:object>
          <v:shape id="_x0000_i1026" o:spt="75" alt="学科网(www.zxxk.com)--教育资源门户，提供试卷、教案、课件、论文、素材以及各类教学资源下载，还有大量而丰富的教学相关资讯！ TRdS6a2FNBHNAx1ODbqMbQ==" type="#_x0000_t75" style="height:16.6pt;width:10.35pt;" o:ole="t" filled="f" o:preferrelative="t" stroked="f" coordsize="21600,21600">
            <v:path/>
            <v:fill on="f" focussize="0,0"/>
            <v:stroke on="f" joinstyle="miter"/>
            <v:imagedata r:id="rId33" o:title="eqIdfce1ddb7003591b033b1a58dc55ede7d"/>
            <o:lock v:ext="edit" aspectratio="t"/>
            <w10:wrap type="none"/>
            <w10:anchorlock/>
          </v:shape>
          <o:OLEObject Type="Embed" ProgID="Equation.DSMT4" ShapeID="_x0000_i1026" DrawAspect="Content" ObjectID="_1468075726" r:id="rId32">
            <o:LockedField>false</o:LockedField>
          </o:OLEObject>
        </w:object>
      </w:r>
      <w:r>
        <w:object>
          <v:shape id="_x0000_i1027" o:spt="75" alt="学科网(www.zxxk.com)--教育资源门户，提供试卷、教案、课件、论文、素材以及各类教学资源下载，还有大量而丰富的教学相关资讯！ TRdS6a2FNBHNAx1ODbqMbQ==" type="#_x0000_t75" style="height:8.05pt;width:9.15pt;" o:ole="t" filled="f" o:preferrelative="t" stroked="f" coordsize="21600,21600">
            <v:path/>
            <v:fill on="f" focussize="0,0"/>
            <v:stroke on="f" joinstyle="miter"/>
            <v:imagedata r:id="rId31" o:title="eqId4b700fa9aeb1016aa71f76e4b6bb212e"/>
            <o:lock v:ext="edit" aspectratio="t"/>
            <w10:wrap type="none"/>
            <w10:anchorlock/>
          </v:shape>
          <o:OLEObject Type="Embed" ProgID="Equation.DSMT4" ShapeID="_x0000_i1027" DrawAspect="Content" ObjectID="_1468075727" r:id="rId34">
            <o:LockedField>false</o:LockedField>
          </o:OLEObject>
        </w:object>
      </w:r>
      <w:r>
        <w:rPr>
          <w:color w:val="000000"/>
        </w:rPr>
        <w:t>，故错误，D中电解电容的电路符号如电路图中所示，故正确，故本题选</w:t>
      </w:r>
      <w:r>
        <w:rPr>
          <w:rFonts w:ascii="Times New Roman" w:hAnsi="Times New Roman" w:eastAsia="Times New Roman" w:cs="Times New Roman"/>
          <w:color w:val="000000"/>
        </w:rPr>
        <w:t>D</w:t>
      </w:r>
      <w:r>
        <w:rPr>
          <w:color w:val="000000"/>
        </w:rPr>
        <w:t>。</w:t>
      </w:r>
    </w:p>
    <w:p w14:paraId="72EEABCC">
      <w:pPr>
        <w:spacing w:line="360" w:lineRule="auto"/>
        <w:jc w:val="left"/>
        <w:textAlignment w:val="center"/>
        <w:rPr>
          <w:color w:val="000000"/>
        </w:rPr>
      </w:pPr>
      <w:r>
        <w:rPr>
          <w:color w:val="000000"/>
        </w:rPr>
        <w:t xml:space="preserve">12. </w:t>
      </w:r>
      <w:r>
        <w:rPr>
          <w:rFonts w:ascii="宋体" w:hAnsi="宋体" w:eastAsia="宋体" w:cs="宋体"/>
          <w:color w:val="000000"/>
        </w:rPr>
        <w:t>如图所示是用三级管控制发光二极管的电路，根据</w:t>
      </w:r>
      <w:r>
        <w:rPr>
          <w:rFonts w:ascii="Times New Roman" w:hAnsi="Times New Roman" w:eastAsia="Times New Roman" w:cs="Times New Roman"/>
          <w:color w:val="000000"/>
        </w:rPr>
        <w:t>V</w:t>
      </w:r>
      <w:r>
        <w:rPr>
          <w:rFonts w:ascii="Times New Roman" w:hAnsi="Times New Roman" w:eastAsia="Times New Roman" w:cs="Times New Roman"/>
          <w:color w:val="000000"/>
          <w:vertAlign w:val="subscript"/>
        </w:rPr>
        <w:t>1</w:t>
      </w:r>
      <w:r>
        <w:rPr>
          <w:rFonts w:ascii="宋体" w:hAnsi="宋体" w:eastAsia="宋体" w:cs="宋体"/>
          <w:color w:val="000000"/>
        </w:rPr>
        <w:t>基极的输入情况控制</w:t>
      </w:r>
      <w:r>
        <w:rPr>
          <w:rFonts w:ascii="Times New Roman" w:hAnsi="Times New Roman" w:eastAsia="Times New Roman" w:cs="Times New Roman"/>
          <w:color w:val="000000"/>
        </w:rPr>
        <w:t>V</w:t>
      </w:r>
      <w:r>
        <w:rPr>
          <w:rFonts w:ascii="Times New Roman" w:hAnsi="Times New Roman" w:eastAsia="Times New Roman" w:cs="Times New Roman"/>
          <w:color w:val="000000"/>
          <w:vertAlign w:val="subscript"/>
        </w:rPr>
        <w:t>2</w:t>
      </w:r>
      <w:r>
        <w:rPr>
          <w:rFonts w:ascii="宋体" w:hAnsi="宋体" w:eastAsia="宋体" w:cs="宋体"/>
          <w:color w:val="000000"/>
        </w:rPr>
        <w:t>发光或不发光。现要将该电路用于下雨提示，当湿敏传感器</w:t>
      </w:r>
      <w:r>
        <w:rPr>
          <w:rFonts w:ascii="Times New Roman" w:hAnsi="Times New Roman" w:eastAsia="Times New Roman" w:cs="Times New Roman"/>
          <w:color w:val="000000"/>
        </w:rPr>
        <w:t>MS</w:t>
      </w:r>
      <w:r>
        <w:rPr>
          <w:rFonts w:ascii="宋体" w:hAnsi="宋体" w:eastAsia="宋体" w:cs="宋体"/>
          <w:color w:val="000000"/>
        </w:rPr>
        <w:t>检测到雨水时，接通电路，使</w:t>
      </w:r>
      <w:r>
        <w:rPr>
          <w:rFonts w:ascii="Times New Roman" w:hAnsi="Times New Roman" w:eastAsia="Times New Roman" w:cs="Times New Roman"/>
          <w:color w:val="000000"/>
        </w:rPr>
        <w:t>V</w:t>
      </w:r>
      <w:r>
        <w:rPr>
          <w:rFonts w:ascii="Times New Roman" w:hAnsi="Times New Roman" w:eastAsia="Times New Roman" w:cs="Times New Roman"/>
          <w:color w:val="000000"/>
          <w:vertAlign w:val="subscript"/>
        </w:rPr>
        <w:t>1</w:t>
      </w:r>
      <w:r>
        <w:rPr>
          <w:rFonts w:ascii="宋体" w:hAnsi="宋体" w:eastAsia="宋体" w:cs="宋体"/>
          <w:color w:val="000000"/>
        </w:rPr>
        <w:t>发光。以下元器件与电路的连接中正确的是（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D1BD534">
      <w:pPr>
        <w:spacing w:line="360" w:lineRule="auto"/>
        <w:jc w:val="left"/>
        <w:textAlignment w:val="center"/>
        <w:rPr>
          <w:color w:val="000000"/>
        </w:rPr>
      </w:pPr>
    </w:p>
    <w:p w14:paraId="533BC0FA">
      <w:pPr>
        <w:spacing w:line="360" w:lineRule="auto"/>
        <w:jc w:val="left"/>
        <w:textAlignment w:val="center"/>
        <w:rPr>
          <w:color w:val="000000"/>
        </w:rPr>
      </w:pPr>
      <w:r>
        <w:rPr>
          <w:color w:val="000000"/>
        </w:rPr>
        <w:drawing>
          <wp:inline distT="0" distB="0" distL="114300" distR="114300">
            <wp:extent cx="1524000" cy="1514475"/>
            <wp:effectExtent l="0" t="0" r="0" b="9525"/>
            <wp:docPr id="100047" name="图片 100047"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TRdS6a2FNBHNAx1ODbqMbQ=="/>
                    <pic:cNvPicPr>
                      <a:picLocks noChangeAspect="1"/>
                    </pic:cNvPicPr>
                  </pic:nvPicPr>
                  <pic:blipFill>
                    <a:blip r:embed="rId35"/>
                    <a:stretch>
                      <a:fillRect/>
                    </a:stretch>
                  </pic:blipFill>
                  <pic:spPr>
                    <a:xfrm>
                      <a:off x="0" y="0"/>
                      <a:ext cx="1524000" cy="1514475"/>
                    </a:xfrm>
                    <a:prstGeom prst="rect">
                      <a:avLst/>
                    </a:prstGeom>
                  </pic:spPr>
                </pic:pic>
              </a:graphicData>
            </a:graphic>
          </wp:inline>
        </w:drawing>
      </w:r>
    </w:p>
    <w:p w14:paraId="669E9604">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104900" cy="1409700"/>
            <wp:effectExtent l="0" t="0" r="0" b="0"/>
            <wp:docPr id="100049" name="图片 100049"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TRdS6a2FNBHNAx1ODbqMbQ=="/>
                    <pic:cNvPicPr>
                      <a:picLocks noChangeAspect="1"/>
                    </pic:cNvPicPr>
                  </pic:nvPicPr>
                  <pic:blipFill>
                    <a:blip r:embed="rId36"/>
                    <a:stretch>
                      <a:fillRect/>
                    </a:stretch>
                  </pic:blipFill>
                  <pic:spPr>
                    <a:xfrm>
                      <a:off x="0" y="0"/>
                      <a:ext cx="1104900" cy="140970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981075" cy="1352550"/>
            <wp:effectExtent l="0" t="0" r="9525" b="0"/>
            <wp:docPr id="100051" name="图片 100051"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学科网(www.zxxk.com)--教育资源门户，提供试卷、教案、课件、论文、素材以及各类教学资源下载，还有大量而丰富的教学相关资讯！ TRdS6a2FNBHNAx1ODbqMbQ=="/>
                    <pic:cNvPicPr>
                      <a:picLocks noChangeAspect="1"/>
                    </pic:cNvPicPr>
                  </pic:nvPicPr>
                  <pic:blipFill>
                    <a:blip r:embed="rId37"/>
                    <a:stretch>
                      <a:fillRect/>
                    </a:stretch>
                  </pic:blipFill>
                  <pic:spPr>
                    <a:xfrm>
                      <a:off x="0" y="0"/>
                      <a:ext cx="981075" cy="13525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038225" cy="1447800"/>
            <wp:effectExtent l="0" t="0" r="9525" b="0"/>
            <wp:docPr id="100053" name="图片 100053"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学科网(www.zxxk.com)--教育资源门户，提供试卷、教案、课件、论文、素材以及各类教学资源下载，还有大量而丰富的教学相关资讯！ TRdS6a2FNBHNAx1ODbqMbQ=="/>
                    <pic:cNvPicPr>
                      <a:picLocks noChangeAspect="1"/>
                    </pic:cNvPicPr>
                  </pic:nvPicPr>
                  <pic:blipFill>
                    <a:blip r:embed="rId38"/>
                    <a:stretch>
                      <a:fillRect/>
                    </a:stretch>
                  </pic:blipFill>
                  <pic:spPr>
                    <a:xfrm>
                      <a:off x="0" y="0"/>
                      <a:ext cx="1038225" cy="14478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981075" cy="1371600"/>
            <wp:effectExtent l="0" t="0" r="9525" b="0"/>
            <wp:docPr id="100055" name="图片 100055"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学科网(www.zxxk.com)--教育资源门户，提供试卷、教案、课件、论文、素材以及各类教学资源下载，还有大量而丰富的教学相关资讯！ TRdS6a2FNBHNAx1ODbqMbQ=="/>
                    <pic:cNvPicPr>
                      <a:picLocks noChangeAspect="1"/>
                    </pic:cNvPicPr>
                  </pic:nvPicPr>
                  <pic:blipFill>
                    <a:blip r:embed="rId39"/>
                    <a:stretch>
                      <a:fillRect/>
                    </a:stretch>
                  </pic:blipFill>
                  <pic:spPr>
                    <a:xfrm>
                      <a:off x="0" y="0"/>
                      <a:ext cx="981075" cy="1371600"/>
                    </a:xfrm>
                    <a:prstGeom prst="rect">
                      <a:avLst/>
                    </a:prstGeom>
                  </pic:spPr>
                </pic:pic>
              </a:graphicData>
            </a:graphic>
          </wp:inline>
        </w:drawing>
      </w:r>
    </w:p>
    <w:p w14:paraId="3F01763C">
      <w:pPr>
        <w:spacing w:line="360" w:lineRule="auto"/>
        <w:textAlignment w:val="center"/>
        <w:rPr>
          <w:color w:val="000000"/>
        </w:rPr>
      </w:pPr>
      <w:r>
        <w:rPr>
          <w:color w:val="2E75B6"/>
        </w:rPr>
        <w:t>【答案】</w:t>
      </w:r>
      <w:r>
        <w:rPr>
          <w:color w:val="000000"/>
        </w:rPr>
        <w:t>B</w:t>
      </w:r>
    </w:p>
    <w:p w14:paraId="2CBD8F17">
      <w:pPr>
        <w:spacing w:line="360" w:lineRule="auto"/>
        <w:textAlignment w:val="center"/>
        <w:rPr>
          <w:color w:val="000000"/>
        </w:rPr>
      </w:pPr>
      <w:r>
        <w:rPr>
          <w:color w:val="2E75B6"/>
        </w:rPr>
        <w:t>【解析】</w:t>
      </w:r>
    </w:p>
    <w:p w14:paraId="1B014A9B">
      <w:pPr>
        <w:spacing w:line="360" w:lineRule="auto"/>
        <w:jc w:val="both"/>
        <w:textAlignment w:val="center"/>
        <w:rPr>
          <w:color w:val="000000"/>
        </w:rPr>
      </w:pPr>
      <w:r>
        <w:rPr>
          <w:color w:val="000000"/>
        </w:rPr>
        <w:t>【详解】</w:t>
      </w:r>
      <w:r>
        <w:rPr>
          <w:rFonts w:ascii="宋体" w:hAnsi="宋体" w:eastAsia="宋体" w:cs="宋体"/>
          <w:color w:val="000000"/>
        </w:rPr>
        <w:t>抱歉，这道题目暂时还没有解析内容，感谢您的理解与支持！</w:t>
      </w:r>
    </w:p>
    <w:p w14:paraId="00622D80">
      <w:pPr>
        <w:spacing w:line="360" w:lineRule="auto"/>
        <w:jc w:val="left"/>
        <w:textAlignment w:val="center"/>
        <w:rPr>
          <w:color w:val="000000"/>
        </w:rPr>
      </w:pPr>
      <w:r>
        <w:rPr>
          <w:color w:val="000000"/>
        </w:rPr>
        <w:t xml:space="preserve">13. </w:t>
      </w:r>
      <w:r>
        <w:rPr>
          <w:rFonts w:ascii="宋体" w:hAnsi="宋体" w:eastAsia="宋体" w:cs="宋体"/>
          <w:color w:val="000000"/>
        </w:rPr>
        <w:t>如图所示电路，V3工作于开关状态。当输入X=0、Y=1时，以下发光二极管状态中正确的是</w:t>
      </w:r>
    </w:p>
    <w:p w14:paraId="1D292712">
      <w:pPr>
        <w:spacing w:line="360" w:lineRule="auto"/>
        <w:jc w:val="left"/>
        <w:textAlignment w:val="center"/>
        <w:rPr>
          <w:color w:val="000000"/>
        </w:rPr>
      </w:pPr>
      <w:r>
        <w:rPr>
          <w:color w:val="000000"/>
        </w:rPr>
        <w:drawing>
          <wp:inline distT="0" distB="0" distL="114300" distR="114300">
            <wp:extent cx="2438400" cy="1295400"/>
            <wp:effectExtent l="0" t="0" r="0" b="0"/>
            <wp:docPr id="100057" name="图片 100057"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学科网(www.zxxk.com)--教育资源门户，提供试卷、教案、课件、论文、素材以及各类教学资源下载，还有大量而丰富的教学相关资讯！ TRdS6a2FNBHNAx1ODbqMbQ=="/>
                    <pic:cNvPicPr>
                      <a:picLocks noChangeAspect="1"/>
                    </pic:cNvPicPr>
                  </pic:nvPicPr>
                  <pic:blipFill>
                    <a:blip r:embed="rId40"/>
                    <a:stretch>
                      <a:fillRect/>
                    </a:stretch>
                  </pic:blipFill>
                  <pic:spPr>
                    <a:xfrm>
                      <a:off x="0" y="0"/>
                      <a:ext cx="2438400" cy="1295400"/>
                    </a:xfrm>
                    <a:prstGeom prst="rect">
                      <a:avLst/>
                    </a:prstGeom>
                  </pic:spPr>
                </pic:pic>
              </a:graphicData>
            </a:graphic>
          </wp:inline>
        </w:drawing>
      </w:r>
    </w:p>
    <w:p w14:paraId="0F7CA6C2">
      <w:pPr>
        <w:spacing w:line="360" w:lineRule="auto"/>
        <w:jc w:val="left"/>
        <w:textAlignment w:val="center"/>
        <w:rPr>
          <w:color w:val="000000"/>
        </w:rPr>
      </w:pPr>
      <w:r>
        <w:rPr>
          <w:color w:val="000000"/>
        </w:rPr>
        <w:t xml:space="preserve">A. </w:t>
      </w:r>
      <w:r>
        <w:rPr>
          <w:rFonts w:ascii="宋体" w:hAnsi="宋体" w:eastAsia="宋体" w:cs="宋体"/>
          <w:color w:val="000000"/>
        </w:rPr>
        <w:t>V1不发光、V2不发光</w:t>
      </w:r>
    </w:p>
    <w:p w14:paraId="2EE76A7C">
      <w:pPr>
        <w:spacing w:line="360" w:lineRule="auto"/>
        <w:jc w:val="left"/>
        <w:textAlignment w:val="center"/>
        <w:rPr>
          <w:color w:val="000000"/>
        </w:rPr>
      </w:pPr>
      <w:r>
        <w:rPr>
          <w:color w:val="000000"/>
        </w:rPr>
        <w:t xml:space="preserve">B. </w:t>
      </w:r>
      <w:r>
        <w:rPr>
          <w:rFonts w:ascii="宋体" w:hAnsi="宋体" w:eastAsia="宋体" w:cs="宋体"/>
          <w:color w:val="000000"/>
        </w:rPr>
        <w:t>V1不发光、V2发光</w:t>
      </w:r>
    </w:p>
    <w:p w14:paraId="2098D550">
      <w:pPr>
        <w:spacing w:line="360" w:lineRule="auto"/>
        <w:jc w:val="left"/>
        <w:textAlignment w:val="center"/>
        <w:rPr>
          <w:color w:val="000000"/>
        </w:rPr>
      </w:pPr>
      <w:r>
        <w:rPr>
          <w:color w:val="000000"/>
        </w:rPr>
        <w:t xml:space="preserve">C. </w:t>
      </w:r>
      <w:r>
        <w:rPr>
          <w:rFonts w:ascii="宋体" w:hAnsi="宋体" w:eastAsia="宋体" w:cs="宋体"/>
          <w:color w:val="000000"/>
        </w:rPr>
        <w:t>V1发光、V2不发光</w:t>
      </w:r>
    </w:p>
    <w:p w14:paraId="1EA3BE1E">
      <w:pPr>
        <w:spacing w:line="360" w:lineRule="auto"/>
        <w:jc w:val="left"/>
        <w:textAlignment w:val="center"/>
        <w:rPr>
          <w:color w:val="000000"/>
        </w:rPr>
      </w:pPr>
      <w:r>
        <w:rPr>
          <w:color w:val="000000"/>
        </w:rPr>
        <w:t xml:space="preserve">D. </w:t>
      </w:r>
      <w:r>
        <w:rPr>
          <w:rFonts w:ascii="宋体" w:hAnsi="宋体" w:eastAsia="宋体" w:cs="宋体"/>
          <w:color w:val="000000"/>
        </w:rPr>
        <w:t>V1发光、V2发光</w:t>
      </w:r>
    </w:p>
    <w:p w14:paraId="50D16F78">
      <w:pPr>
        <w:spacing w:line="360" w:lineRule="auto"/>
        <w:textAlignment w:val="center"/>
        <w:rPr>
          <w:color w:val="000000"/>
        </w:rPr>
      </w:pPr>
      <w:r>
        <w:rPr>
          <w:color w:val="2E75B6"/>
        </w:rPr>
        <w:t>【答案】</w:t>
      </w:r>
      <w:r>
        <w:rPr>
          <w:color w:val="000000"/>
        </w:rPr>
        <w:t>C</w:t>
      </w:r>
    </w:p>
    <w:p w14:paraId="67C5A87C">
      <w:pPr>
        <w:spacing w:line="360" w:lineRule="auto"/>
        <w:textAlignment w:val="center"/>
        <w:rPr>
          <w:color w:val="000000"/>
        </w:rPr>
      </w:pPr>
      <w:r>
        <w:rPr>
          <w:color w:val="2E75B6"/>
        </w:rPr>
        <w:t>【解析】</w:t>
      </w:r>
    </w:p>
    <w:p w14:paraId="01381E0E">
      <w:pPr>
        <w:spacing w:line="360" w:lineRule="auto"/>
        <w:textAlignment w:val="center"/>
        <w:rPr>
          <w:color w:val="000000"/>
        </w:rPr>
      </w:pPr>
      <w:r>
        <w:rPr>
          <w:color w:val="000000"/>
        </w:rPr>
        <w:t>【详解】</w:t>
      </w:r>
      <w:r>
        <w:rPr>
          <w:rFonts w:ascii="宋体" w:hAnsi="宋体" w:eastAsia="宋体" w:cs="宋体"/>
          <w:color w:val="000000"/>
        </w:rPr>
        <w:t>略</w:t>
      </w:r>
    </w:p>
    <w:p w14:paraId="5F71DE85">
      <w:pPr>
        <w:spacing w:line="360" w:lineRule="auto"/>
        <w:jc w:val="left"/>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4</w:t>
      </w:r>
      <w:r>
        <w:rPr>
          <w:rFonts w:ascii="宋体" w:hAnsi="宋体" w:eastAsia="宋体" w:cs="宋体"/>
          <w:b/>
          <w:color w:val="000000"/>
          <w:sz w:val="24"/>
        </w:rPr>
        <w:t>小题，第</w:t>
      </w:r>
      <w:r>
        <w:rPr>
          <w:rFonts w:ascii="Times New Roman" w:hAnsi="Times New Roman" w:eastAsia="Times New Roman" w:cs="Times New Roman"/>
          <w:b/>
          <w:color w:val="000000"/>
          <w:sz w:val="24"/>
        </w:rPr>
        <w:t>14</w:t>
      </w:r>
      <w:r>
        <w:rPr>
          <w:rFonts w:ascii="宋体" w:hAnsi="宋体" w:eastAsia="宋体" w:cs="宋体"/>
          <w:b/>
          <w:color w:val="000000"/>
          <w:sz w:val="24"/>
        </w:rPr>
        <w:t>小题</w:t>
      </w:r>
      <w:r>
        <w:rPr>
          <w:rFonts w:ascii="Times New Roman" w:hAnsi="Times New Roman" w:eastAsia="Times New Roman" w:cs="Times New Roman"/>
          <w:b/>
          <w:color w:val="000000"/>
          <w:sz w:val="24"/>
        </w:rPr>
        <w:t>6</w:t>
      </w:r>
      <w:r>
        <w:rPr>
          <w:rFonts w:ascii="宋体" w:hAnsi="宋体" w:eastAsia="宋体" w:cs="宋体"/>
          <w:b/>
          <w:color w:val="000000"/>
          <w:sz w:val="24"/>
        </w:rPr>
        <w:t>分，第</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9</w:t>
      </w:r>
      <w:r>
        <w:rPr>
          <w:rFonts w:ascii="宋体" w:hAnsi="宋体" w:eastAsia="宋体" w:cs="宋体"/>
          <w:b/>
          <w:color w:val="000000"/>
          <w:sz w:val="24"/>
        </w:rPr>
        <w:t>分，第</w:t>
      </w:r>
      <w:r>
        <w:rPr>
          <w:rFonts w:ascii="Times New Roman" w:hAnsi="Times New Roman" w:eastAsia="Times New Roman" w:cs="Times New Roman"/>
          <w:b/>
          <w:color w:val="000000"/>
          <w:sz w:val="24"/>
        </w:rPr>
        <w:t>16</w:t>
      </w:r>
      <w:r>
        <w:rPr>
          <w:rFonts w:ascii="宋体" w:hAnsi="宋体" w:eastAsia="宋体" w:cs="宋体"/>
          <w:b/>
          <w:color w:val="000000"/>
          <w:sz w:val="24"/>
        </w:rPr>
        <w:t>小题</w:t>
      </w:r>
      <w:r>
        <w:rPr>
          <w:rFonts w:ascii="Times New Roman" w:hAnsi="Times New Roman" w:eastAsia="Times New Roman" w:cs="Times New Roman"/>
          <w:b/>
          <w:color w:val="000000"/>
          <w:sz w:val="24"/>
        </w:rPr>
        <w:t>3</w:t>
      </w:r>
      <w:r>
        <w:rPr>
          <w:rFonts w:ascii="宋体" w:hAnsi="宋体" w:eastAsia="宋体" w:cs="宋体"/>
          <w:b/>
          <w:color w:val="000000"/>
          <w:sz w:val="24"/>
        </w:rPr>
        <w:t>分，第</w:t>
      </w:r>
      <w:r>
        <w:rPr>
          <w:rFonts w:ascii="Times New Roman" w:hAnsi="Times New Roman" w:eastAsia="Times New Roman" w:cs="Times New Roman"/>
          <w:b/>
          <w:color w:val="000000"/>
          <w:sz w:val="24"/>
        </w:rPr>
        <w:t>17</w:t>
      </w:r>
      <w:r>
        <w:rPr>
          <w:rFonts w:ascii="宋体" w:hAnsi="宋体" w:eastAsia="宋体" w:cs="宋体"/>
          <w:b/>
          <w:color w:val="000000"/>
          <w:sz w:val="24"/>
        </w:rPr>
        <w:t>小题</w:t>
      </w:r>
      <w:r>
        <w:rPr>
          <w:rFonts w:ascii="Times New Roman" w:hAnsi="Times New Roman" w:eastAsia="Times New Roman" w:cs="Times New Roman"/>
          <w:b/>
          <w:color w:val="000000"/>
          <w:sz w:val="24"/>
        </w:rPr>
        <w:t>6</w:t>
      </w:r>
      <w:r>
        <w:rPr>
          <w:rFonts w:ascii="宋体" w:hAnsi="宋体" w:eastAsia="宋体" w:cs="宋体"/>
          <w:b/>
          <w:color w:val="000000"/>
          <w:sz w:val="24"/>
        </w:rPr>
        <w:t>分，共</w:t>
      </w:r>
      <w:r>
        <w:rPr>
          <w:rFonts w:ascii="Times New Roman" w:hAnsi="Times New Roman" w:eastAsia="Times New Roman" w:cs="Times New Roman"/>
          <w:b/>
          <w:color w:val="000000"/>
          <w:sz w:val="24"/>
        </w:rPr>
        <w:t>24</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568AC51F">
      <w:pPr>
        <w:spacing w:line="360" w:lineRule="auto"/>
        <w:jc w:val="left"/>
        <w:textAlignment w:val="center"/>
        <w:rPr>
          <w:color w:val="000000"/>
        </w:rPr>
      </w:pPr>
      <w:r>
        <w:rPr>
          <w:color w:val="000000"/>
        </w:rPr>
        <w:t xml:space="preserve">14. </w:t>
      </w:r>
      <w:r>
        <w:rPr>
          <w:rFonts w:ascii="宋体" w:hAnsi="宋体" w:eastAsia="宋体" w:cs="宋体"/>
          <w:color w:val="000000"/>
        </w:rPr>
        <w:t>如图所示为车间温度控制系统示意图。当传感器检测到室内温度达到设定值的上限时，控制器发出信号，连通水泵和风机电源，水泵向进气窗输送冷却水形成水帘，风机将室内的空气排出，室外的空气通过水帘降温后进入室内，降低室内温度。当室内温度达到设定值的下限时，断开水泵和风机电源。请根据示意图和描述，完成以下任务：</w:t>
      </w:r>
    </w:p>
    <w:p w14:paraId="63B881A2">
      <w:pPr>
        <w:spacing w:line="360" w:lineRule="auto"/>
        <w:jc w:val="left"/>
        <w:textAlignment w:val="center"/>
        <w:rPr>
          <w:color w:val="000000"/>
        </w:rPr>
      </w:pPr>
      <w:r>
        <w:rPr>
          <w:color w:val="000000"/>
        </w:rPr>
        <w:drawing>
          <wp:inline distT="0" distB="0" distL="114300" distR="114300">
            <wp:extent cx="2314575" cy="1495425"/>
            <wp:effectExtent l="0" t="0" r="9525" b="9525"/>
            <wp:docPr id="227354429" name="图片 227354429"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54429" name="图片 227354429" descr="学科网(www.zxxk.com)--教育资源门户，提供试卷、教案、课件、论文、素材以及各类教学资源下载，还有大量而丰富的教学相关资讯！ TRdS6a2FNBHNAx1ODbqMbQ=="/>
                    <pic:cNvPicPr>
                      <a:picLocks noChangeAspect="1"/>
                    </pic:cNvPicPr>
                  </pic:nvPicPr>
                  <pic:blipFill>
                    <a:blip r:embed="rId41"/>
                    <a:stretch>
                      <a:fillRect/>
                    </a:stretch>
                  </pic:blipFill>
                  <pic:spPr>
                    <a:xfrm>
                      <a:off x="0" y="0"/>
                      <a:ext cx="2314575" cy="1495425"/>
                    </a:xfrm>
                    <a:prstGeom prst="rect">
                      <a:avLst/>
                    </a:prstGeom>
                  </pic:spPr>
                </pic:pic>
              </a:graphicData>
            </a:graphic>
          </wp:inline>
        </w:drawing>
      </w:r>
    </w:p>
    <w:p w14:paraId="4FA004C6">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）该系统的控制手段和控制方式分别属于</w:t>
      </w:r>
      <w:r>
        <w:rPr>
          <w:color w:val="000000"/>
        </w:rPr>
        <w:t>_______</w:t>
      </w:r>
      <w:r>
        <w:rPr>
          <w:rFonts w:ascii="宋体" w:hAnsi="宋体" w:eastAsia="宋体" w:cs="宋体"/>
          <w:color w:val="000000"/>
        </w:rPr>
        <w:t>和</w:t>
      </w:r>
      <w:r>
        <w:rPr>
          <w:color w:val="000000"/>
        </w:rPr>
        <w:t>_______</w:t>
      </w:r>
      <w:r>
        <w:rPr>
          <w:rFonts w:ascii="宋体" w:hAnsi="宋体" w:eastAsia="宋体" w:cs="宋体"/>
          <w:color w:val="000000"/>
        </w:rPr>
        <w:t>（在①手动控制；②自动控制；③开环控制；④闭环控制中选择合适的选项，将序号填写在“</w:t>
      </w:r>
      <w:r>
        <w:rPr>
          <w:rFonts w:ascii="Times New Roman" w:hAnsi="Times New Roman" w:eastAsia="Times New Roman" w:cs="Times New Roman"/>
          <w:color w:val="000000"/>
        </w:rPr>
        <w:t>_______</w:t>
      </w:r>
      <w:r>
        <w:rPr>
          <w:rFonts w:ascii="宋体" w:hAnsi="宋体" w:eastAsia="宋体" w:cs="宋体"/>
          <w:color w:val="000000"/>
        </w:rPr>
        <w:t>”处）；</w:t>
      </w:r>
    </w:p>
    <w:p w14:paraId="749C2CB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）该系统的被控对象是</w:t>
      </w:r>
      <w:r>
        <w:rPr>
          <w:color w:val="000000"/>
        </w:rPr>
        <w:t>_______</w:t>
      </w:r>
      <w:r>
        <w:rPr>
          <w:rFonts w:ascii="宋体" w:hAnsi="宋体" w:eastAsia="宋体" w:cs="宋体"/>
          <w:color w:val="000000"/>
        </w:rPr>
        <w:t>（在①水帘；②水泵和风机；③车间中选择合适的选项，将序号填写在“</w:t>
      </w:r>
      <w:r>
        <w:rPr>
          <w:rFonts w:ascii="Times New Roman" w:hAnsi="Times New Roman" w:eastAsia="Times New Roman" w:cs="Times New Roman"/>
          <w:color w:val="000000"/>
        </w:rPr>
        <w:t>_______</w:t>
      </w:r>
      <w:r>
        <w:rPr>
          <w:rFonts w:ascii="宋体" w:hAnsi="宋体" w:eastAsia="宋体" w:cs="宋体"/>
          <w:color w:val="000000"/>
        </w:rPr>
        <w:t>”处）；</w:t>
      </w:r>
    </w:p>
    <w:p w14:paraId="5D66E66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）该系统中的传感器应选用</w:t>
      </w:r>
      <w:r>
        <w:rPr>
          <w:color w:val="000000"/>
        </w:rPr>
        <w:t>_______</w:t>
      </w:r>
      <w:r>
        <w:rPr>
          <w:rFonts w:ascii="宋体" w:hAnsi="宋体" w:eastAsia="宋体" w:cs="宋体"/>
          <w:color w:val="000000"/>
        </w:rPr>
        <w:t>（在①流量传感器；②湿度传感器；③温度传感器中选择合适的选项，将序号填写在“</w:t>
      </w:r>
      <w:r>
        <w:rPr>
          <w:rFonts w:ascii="Times New Roman" w:hAnsi="Times New Roman" w:eastAsia="Times New Roman" w:cs="Times New Roman"/>
          <w:color w:val="000000"/>
        </w:rPr>
        <w:t>_______</w:t>
      </w:r>
      <w:r>
        <w:rPr>
          <w:rFonts w:ascii="宋体" w:hAnsi="宋体" w:eastAsia="宋体" w:cs="宋体"/>
          <w:color w:val="000000"/>
        </w:rPr>
        <w:t>”处）；</w:t>
      </w:r>
    </w:p>
    <w:p w14:paraId="2CE9EDB9">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）为了提高该系统的降温效果，有效的优化措施是</w:t>
      </w:r>
      <w:r>
        <w:rPr>
          <w:color w:val="000000"/>
        </w:rPr>
        <w:t>_______</w:t>
      </w:r>
      <w:r>
        <w:rPr>
          <w:rFonts w:ascii="宋体" w:hAnsi="宋体" w:eastAsia="宋体" w:cs="宋体"/>
          <w:color w:val="000000"/>
        </w:rPr>
        <w:t>和</w:t>
      </w:r>
      <w:r>
        <w:rPr>
          <w:color w:val="000000"/>
        </w:rPr>
        <w:t>_______</w:t>
      </w:r>
      <w:r>
        <w:rPr>
          <w:rFonts w:ascii="宋体" w:hAnsi="宋体" w:eastAsia="宋体" w:cs="宋体"/>
          <w:color w:val="000000"/>
        </w:rPr>
        <w:t>（在①增大进气窗和水帘面积；②降低温度设定值；③加大排风量；④提高传感器的灵敏度中选择合适的选项，将序号填写在“</w:t>
      </w:r>
      <w:r>
        <w:rPr>
          <w:rFonts w:ascii="Times New Roman" w:hAnsi="Times New Roman" w:eastAsia="Times New Roman" w:cs="Times New Roman"/>
          <w:color w:val="000000"/>
        </w:rPr>
        <w:t>_______</w:t>
      </w:r>
      <w:r>
        <w:rPr>
          <w:rFonts w:ascii="宋体" w:hAnsi="宋体" w:eastAsia="宋体" w:cs="宋体"/>
          <w:color w:val="000000"/>
        </w:rPr>
        <w:t>”处）。</w:t>
      </w:r>
    </w:p>
    <w:p w14:paraId="4AC7C272">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②</w:t>
      </w:r>
      <w:r>
        <w:rPr>
          <w:color w:val="000000"/>
        </w:rPr>
        <w:t xml:space="preserve">    ②. </w:t>
      </w:r>
      <w:r>
        <w:rPr>
          <w:rFonts w:ascii="Times New Roman" w:hAnsi="Times New Roman" w:eastAsia="Times New Roman" w:cs="Times New Roman"/>
          <w:color w:val="000000"/>
        </w:rPr>
        <w:t>4</w:t>
      </w:r>
      <w:r>
        <w:rPr>
          <w:color w:val="000000"/>
        </w:rPr>
        <w:t xml:space="preserve">    ③. </w:t>
      </w:r>
      <w:r>
        <w:rPr>
          <w:rFonts w:ascii="宋体" w:hAnsi="宋体" w:eastAsia="宋体" w:cs="宋体"/>
          <w:color w:val="000000"/>
        </w:rPr>
        <w:t>③</w:t>
      </w:r>
      <w:r>
        <w:rPr>
          <w:color w:val="000000"/>
        </w:rPr>
        <w:t xml:space="preserve">    ④. </w:t>
      </w:r>
      <w:r>
        <w:rPr>
          <w:rFonts w:ascii="宋体" w:hAnsi="宋体" w:eastAsia="宋体" w:cs="宋体"/>
          <w:color w:val="000000"/>
        </w:rPr>
        <w:t>③</w:t>
      </w:r>
      <w:r>
        <w:rPr>
          <w:color w:val="000000"/>
        </w:rPr>
        <w:t xml:space="preserve">    ⑤. </w:t>
      </w:r>
      <w:r>
        <w:rPr>
          <w:rFonts w:ascii="宋体" w:hAnsi="宋体" w:eastAsia="宋体" w:cs="宋体"/>
          <w:color w:val="000000"/>
        </w:rPr>
        <w:t>①</w:t>
      </w:r>
      <w:r>
        <w:rPr>
          <w:color w:val="000000"/>
        </w:rPr>
        <w:t xml:space="preserve">    ⑥. </w:t>
      </w:r>
      <w:r>
        <w:rPr>
          <w:rFonts w:ascii="宋体" w:hAnsi="宋体" w:eastAsia="宋体" w:cs="宋体"/>
          <w:color w:val="000000"/>
        </w:rPr>
        <w:t>③</w:t>
      </w:r>
    </w:p>
    <w:p w14:paraId="6867F197">
      <w:pPr>
        <w:spacing w:line="360" w:lineRule="auto"/>
        <w:textAlignment w:val="center"/>
        <w:rPr>
          <w:color w:val="000000"/>
        </w:rPr>
      </w:pPr>
      <w:r>
        <w:rPr>
          <w:color w:val="2E75B6"/>
        </w:rPr>
        <w:t>【解析】</w:t>
      </w:r>
    </w:p>
    <w:p w14:paraId="0C1431DB">
      <w:pPr>
        <w:spacing w:line="360" w:lineRule="auto"/>
        <w:jc w:val="left"/>
        <w:textAlignment w:val="center"/>
        <w:rPr>
          <w:color w:val="000000"/>
        </w:rPr>
      </w:pPr>
      <w:r>
        <w:rPr>
          <w:color w:val="000000"/>
        </w:rPr>
        <w:t>【详解】</w:t>
      </w:r>
      <w:r>
        <w:rPr>
          <w:rFonts w:ascii="宋体" w:hAnsi="宋体" w:eastAsia="宋体" w:cs="宋体"/>
          <w:color w:val="000000"/>
        </w:rPr>
        <w:t>本题考查对控制系统的综合理解。判断开环和闭环的依据是有无反馈，而不是有无检测装置。闭环系统是在开环控制系统基础上多了检测输出量的检测装置和比较器，在对控制系统各部件的理解时要注意一般先确定系统的控制目的，该题目的控制目的是控制车间温度，然后确定给定量为设定温度，被控量为实际的输出温度。题目（1）的手段和控制方式分别为自动控制和闭环控制。之后我们再确定系统的被控对象，被控对象是控制系统中所要控制的装置或生产过程，而此题目是控制的车间温度，题目（2）的被控对象为车间。题目（3）是对于系统中传感器的选择，因为系统控制的被控量是温度，所以我们要对温度进行检测，要选择温度传感器。题目（4）是对系统进行优化，提高降温效果，水帘和进气窗面积增大有利于热交换的进行，所以能够有效提高降温效果，加大排风量也是促进热交换的形式。</w:t>
      </w:r>
    </w:p>
    <w:p w14:paraId="2618B994">
      <w:pPr>
        <w:spacing w:line="360" w:lineRule="auto"/>
        <w:jc w:val="left"/>
        <w:textAlignment w:val="center"/>
        <w:rPr>
          <w:color w:val="000000"/>
        </w:rPr>
      </w:pPr>
      <w:r>
        <w:rPr>
          <w:color w:val="000000"/>
        </w:rPr>
        <w:drawing>
          <wp:inline distT="0" distB="0" distL="114300" distR="114300">
            <wp:extent cx="295275" cy="457200"/>
            <wp:effectExtent l="0" t="0" r="9525" b="0"/>
            <wp:docPr id="100061" name="图片 100061"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descr="学科网(www.zxxk.com)--教育资源门户，提供试卷、教案、课件、论文、素材以及各类教学资源下载，还有大量而丰富的教学相关资讯！ TRdS6a2FNBHNAx1ODbqMbQ=="/>
                    <pic:cNvPicPr>
                      <a:picLocks noChangeAspect="1"/>
                    </pic:cNvPicPr>
                  </pic:nvPicPr>
                  <pic:blipFill>
                    <a:blip r:embed="rId42"/>
                    <a:stretch>
                      <a:fillRect/>
                    </a:stretch>
                  </pic:blipFill>
                  <pic:spPr>
                    <a:xfrm>
                      <a:off x="0" y="0"/>
                      <a:ext cx="295275" cy="457200"/>
                    </a:xfrm>
                    <a:prstGeom prst="rect">
                      <a:avLst/>
                    </a:prstGeom>
                  </pic:spPr>
                </pic:pic>
              </a:graphicData>
            </a:graphic>
          </wp:inline>
        </w:drawing>
      </w:r>
    </w:p>
    <w:p w14:paraId="788FF13B">
      <w:pPr>
        <w:spacing w:line="360" w:lineRule="auto"/>
        <w:jc w:val="left"/>
        <w:textAlignment w:val="center"/>
        <w:rPr>
          <w:color w:val="000000"/>
        </w:rPr>
      </w:pPr>
      <w:r>
        <w:rPr>
          <w:color w:val="000000"/>
        </w:rPr>
        <w:t xml:space="preserve">15. </w:t>
      </w:r>
      <w:r>
        <w:rPr>
          <w:rFonts w:ascii="宋体" w:hAnsi="宋体" w:eastAsia="宋体" w:cs="宋体"/>
          <w:color w:val="000000"/>
        </w:rPr>
        <w:t>如图所示是小明使用的台灯，灯头会自然下降。小明准备将支架两侧的弹簧拆除，在其中一侧安装可伸缩的支撑件。经过测量，灯头从最高调到最低位置时，随着四边形支架向下摆动，弹簧伸长了</w:t>
      </w:r>
      <w:r>
        <w:rPr>
          <w:rFonts w:ascii="Times New Roman" w:hAnsi="Times New Roman" w:eastAsia="Times New Roman" w:cs="Times New Roman"/>
          <w:color w:val="000000"/>
        </w:rPr>
        <w:t>40mm</w:t>
      </w:r>
      <w:r>
        <w:rPr>
          <w:rFonts w:ascii="宋体" w:hAnsi="宋体" w:eastAsia="宋体" w:cs="宋体"/>
          <w:color w:val="000000"/>
        </w:rPr>
        <w:t>，支架上安装弹簧的销孔直径为</w:t>
      </w:r>
      <w:r>
        <w:rPr>
          <w:rFonts w:ascii="Times New Roman" w:hAnsi="Times New Roman" w:eastAsia="Times New Roman" w:cs="Times New Roman"/>
          <w:color w:val="000000"/>
        </w:rPr>
        <w:t>4mm</w:t>
      </w:r>
      <w:r>
        <w:rPr>
          <w:rFonts w:ascii="宋体" w:hAnsi="宋体" w:eastAsia="宋体" w:cs="宋体"/>
          <w:color w:val="000000"/>
        </w:rPr>
        <w:t>。请你帮助小明设计该支撑件。设计要求如下：</w:t>
      </w:r>
    </w:p>
    <w:p w14:paraId="1E4E609E">
      <w:pPr>
        <w:spacing w:line="360" w:lineRule="auto"/>
        <w:jc w:val="left"/>
        <w:textAlignment w:val="center"/>
        <w:rPr>
          <w:color w:val="000000"/>
        </w:rPr>
      </w:pPr>
      <w:r>
        <w:rPr>
          <w:color w:val="000000"/>
        </w:rPr>
        <w:drawing>
          <wp:inline distT="0" distB="0" distL="114300" distR="114300">
            <wp:extent cx="1181100" cy="1743075"/>
            <wp:effectExtent l="0" t="0" r="0" b="9525"/>
            <wp:docPr id="100063" name="图片 100063"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descr="学科网(www.zxxk.com)--教育资源门户，提供试卷、教案、课件、论文、素材以及各类教学资源下载，还有大量而丰富的教学相关资讯！ TRdS6a2FNBHNAx1ODbqMbQ=="/>
                    <pic:cNvPicPr>
                      <a:picLocks noChangeAspect="1"/>
                    </pic:cNvPicPr>
                  </pic:nvPicPr>
                  <pic:blipFill>
                    <a:blip r:embed="rId43"/>
                    <a:stretch>
                      <a:fillRect/>
                    </a:stretch>
                  </pic:blipFill>
                  <pic:spPr>
                    <a:xfrm>
                      <a:off x="0" y="0"/>
                      <a:ext cx="1181100" cy="1743075"/>
                    </a:xfrm>
                    <a:prstGeom prst="rect">
                      <a:avLst/>
                    </a:prstGeom>
                  </pic:spPr>
                </pic:pic>
              </a:graphicData>
            </a:graphic>
          </wp:inline>
        </w:drawing>
      </w:r>
    </w:p>
    <w:p w14:paraId="69AE8205">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支撑件可伸缩，两端安装在支架上的销孔处（拆除弹簧后的孔），与支架构成铰连接；</w:t>
      </w:r>
    </w:p>
    <w:p w14:paraId="39E4E09D">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安装支撑件后，灯头能从最高位置连续调节到最低位置，调节方便；</w:t>
      </w:r>
    </w:p>
    <w:p w14:paraId="3213B08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灯头调节到任意位置时，紧固支撑件伸缩部位，灯头不会自然下降；</w:t>
      </w:r>
    </w:p>
    <w:p w14:paraId="399EB22F">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支撑件主要材料采用</w:t>
      </w:r>
      <w:r>
        <w:rPr>
          <w:rFonts w:ascii="Times New Roman" w:hAnsi="Times New Roman" w:eastAsia="Times New Roman" w:cs="Times New Roman"/>
          <w:color w:val="000000"/>
        </w:rPr>
        <w:t>3mm</w:t>
      </w:r>
      <w:r>
        <w:rPr>
          <w:rFonts w:ascii="宋体" w:hAnsi="宋体" w:eastAsia="宋体" w:cs="宋体"/>
          <w:color w:val="000000"/>
        </w:rPr>
        <w:t>厚的钢板，辅助材料自选。</w:t>
      </w:r>
    </w:p>
    <w:p w14:paraId="32640D06">
      <w:pPr>
        <w:spacing w:line="360" w:lineRule="auto"/>
        <w:jc w:val="left"/>
        <w:textAlignment w:val="center"/>
        <w:rPr>
          <w:color w:val="000000"/>
        </w:rPr>
      </w:pPr>
      <w:r>
        <w:rPr>
          <w:rFonts w:ascii="宋体" w:hAnsi="宋体" w:eastAsia="宋体" w:cs="宋体"/>
          <w:color w:val="000000"/>
        </w:rPr>
        <w:t>请根据描述和设计要求完成以下任务：</w:t>
      </w:r>
    </w:p>
    <w:p w14:paraId="15F2C02B">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）画出支撑件的设计草图，必要时可用文字说明；</w:t>
      </w:r>
    </w:p>
    <w:p w14:paraId="12E65FCE">
      <w:pPr>
        <w:spacing w:line="360" w:lineRule="auto"/>
        <w:jc w:val="left"/>
        <w:textAlignment w:val="center"/>
        <w:rPr>
          <w:color w:val="000000"/>
        </w:rPr>
      </w:pPr>
      <w:r>
        <w:rPr>
          <w:color w:val="000000"/>
        </w:rPr>
        <w:t>（                   ）</w:t>
      </w:r>
    </w:p>
    <w:p w14:paraId="2971316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）在设计草图上标注支撑件结构的主要尺寸；</w:t>
      </w:r>
    </w:p>
    <w:p w14:paraId="1BBDDB7D">
      <w:pPr>
        <w:spacing w:line="360" w:lineRule="auto"/>
        <w:jc w:val="left"/>
        <w:textAlignment w:val="center"/>
        <w:rPr>
          <w:color w:val="000000"/>
        </w:rPr>
      </w:pPr>
      <w:r>
        <w:rPr>
          <w:color w:val="000000"/>
        </w:rPr>
        <w:t>（                   ）</w:t>
      </w:r>
    </w:p>
    <w:p w14:paraId="4A5C656A">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）小明找到了以下几种类型的连接件，其中</w:t>
      </w:r>
      <w:r>
        <w:rPr>
          <w:rFonts w:ascii="宋体" w:hAnsi="宋体" w:eastAsia="宋体" w:cs="宋体"/>
          <w:color w:val="000000"/>
          <w:em w:val="dot"/>
        </w:rPr>
        <w:t>不适合</w:t>
      </w:r>
      <w:r>
        <w:rPr>
          <w:rFonts w:ascii="宋体" w:hAnsi="宋体" w:eastAsia="宋体" w:cs="宋体"/>
          <w:color w:val="000000"/>
        </w:rPr>
        <w:t>用于支撑件安装和调节的是</w:t>
      </w:r>
      <w:r>
        <w:rPr>
          <w:color w:val="000000"/>
        </w:rPr>
        <w:t>_______</w:t>
      </w:r>
      <w:r>
        <w:rPr>
          <w:rFonts w:ascii="宋体" w:hAnsi="宋体" w:eastAsia="宋体" w:cs="宋体"/>
          <w:color w:val="000000"/>
        </w:rPr>
        <w:t>（只需要在以下连接件中选择两种类型，将序号填写在“</w:t>
      </w:r>
      <w:r>
        <w:rPr>
          <w:rFonts w:ascii="Times New Roman" w:hAnsi="Times New Roman" w:eastAsia="Times New Roman" w:cs="Times New Roman"/>
          <w:color w:val="000000"/>
        </w:rPr>
        <w:t>_______</w:t>
      </w:r>
      <w:r>
        <w:rPr>
          <w:rFonts w:ascii="宋体" w:hAnsi="宋体" w:eastAsia="宋体" w:cs="宋体"/>
          <w:color w:val="000000"/>
        </w:rPr>
        <w:t>”处）；</w:t>
      </w:r>
    </w:p>
    <w:p w14:paraId="75B0F6C7">
      <w:pPr>
        <w:spacing w:line="360" w:lineRule="auto"/>
        <w:jc w:val="left"/>
        <w:textAlignment w:val="center"/>
        <w:rPr>
          <w:color w:val="000000"/>
        </w:rPr>
      </w:pPr>
      <w:r>
        <w:rPr>
          <w:color w:val="000000"/>
        </w:rPr>
        <w:drawing>
          <wp:inline distT="0" distB="0" distL="114300" distR="114300">
            <wp:extent cx="4229100" cy="1152525"/>
            <wp:effectExtent l="0" t="0" r="0" b="9525"/>
            <wp:docPr id="100065" name="图片 100065"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descr="学科网(www.zxxk.com)--教育资源门户，提供试卷、教案、课件、论文、素材以及各类教学资源下载，还有大量而丰富的教学相关资讯！ TRdS6a2FNBHNAx1ODbqMbQ=="/>
                    <pic:cNvPicPr>
                      <a:picLocks noChangeAspect="1"/>
                    </pic:cNvPicPr>
                  </pic:nvPicPr>
                  <pic:blipFill>
                    <a:blip r:embed="rId44"/>
                    <a:stretch>
                      <a:fillRect/>
                    </a:stretch>
                  </pic:blipFill>
                  <pic:spPr>
                    <a:xfrm>
                      <a:off x="0" y="0"/>
                      <a:ext cx="4229100" cy="1152525"/>
                    </a:xfrm>
                    <a:prstGeom prst="rect">
                      <a:avLst/>
                    </a:prstGeom>
                  </pic:spPr>
                </pic:pic>
              </a:graphicData>
            </a:graphic>
          </wp:inline>
        </w:drawing>
      </w:r>
    </w:p>
    <w:p w14:paraId="42EC43A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）支撑件安装到支架上后，为了检验其是否达到设计要求，小明进行了以下试验，其中合理的试验有</w:t>
      </w:r>
      <w:r>
        <w:rPr>
          <w:color w:val="000000"/>
        </w:rPr>
        <w:t>_______</w:t>
      </w:r>
      <w:r>
        <w:rPr>
          <w:rFonts w:ascii="宋体" w:hAnsi="宋体" w:eastAsia="宋体" w:cs="宋体"/>
          <w:color w:val="000000"/>
        </w:rPr>
        <w:t>（指出所有合理的项目，将序号填写在“</w:t>
      </w:r>
      <w:r>
        <w:rPr>
          <w:rFonts w:ascii="Times New Roman" w:hAnsi="Times New Roman" w:eastAsia="Times New Roman" w:cs="Times New Roman"/>
          <w:color w:val="000000"/>
        </w:rPr>
        <w:t>_______</w:t>
      </w:r>
      <w:r>
        <w:rPr>
          <w:rFonts w:ascii="宋体" w:hAnsi="宋体" w:eastAsia="宋体" w:cs="宋体"/>
          <w:color w:val="000000"/>
        </w:rPr>
        <w:t>”处）。</w:t>
      </w:r>
    </w:p>
    <w:p w14:paraId="6DE95FA8">
      <w:pPr>
        <w:spacing w:line="360" w:lineRule="auto"/>
        <w:jc w:val="left"/>
        <w:textAlignment w:val="center"/>
        <w:rPr>
          <w:color w:val="000000"/>
        </w:rPr>
      </w:pPr>
      <w:r>
        <w:rPr>
          <w:rFonts w:ascii="宋体" w:hAnsi="宋体" w:eastAsia="宋体" w:cs="宋体"/>
          <w:color w:val="000000"/>
        </w:rPr>
        <w:t>①紧固支撑件伸缩部位，牵引灯头，观察台灯是否会翻倒；</w:t>
      </w:r>
    </w:p>
    <w:p w14:paraId="43A14DE1">
      <w:pPr>
        <w:spacing w:line="360" w:lineRule="auto"/>
        <w:jc w:val="left"/>
        <w:textAlignment w:val="center"/>
        <w:rPr>
          <w:color w:val="000000"/>
        </w:rPr>
      </w:pPr>
      <w:r>
        <w:rPr>
          <w:rFonts w:ascii="宋体" w:hAnsi="宋体" w:eastAsia="宋体" w:cs="宋体"/>
          <w:color w:val="000000"/>
        </w:rPr>
        <w:t>②紧固支撑件伸缩部位，在灯头上稍加压力，观察灯头是否下降；</w:t>
      </w:r>
    </w:p>
    <w:p w14:paraId="6DC2BFA2">
      <w:pPr>
        <w:spacing w:line="360" w:lineRule="auto"/>
        <w:jc w:val="left"/>
        <w:textAlignment w:val="center"/>
        <w:rPr>
          <w:color w:val="000000"/>
        </w:rPr>
      </w:pPr>
      <w:r>
        <w:rPr>
          <w:rFonts w:ascii="宋体" w:hAnsi="宋体" w:eastAsia="宋体" w:cs="宋体"/>
          <w:color w:val="000000"/>
        </w:rPr>
        <w:t>③将灯头调节到最高位置，紧固支撑件伸缩部位，在灯头上悬挂重物，观察支架是否变形；</w:t>
      </w:r>
    </w:p>
    <w:p w14:paraId="5B946BE4">
      <w:pPr>
        <w:spacing w:line="360" w:lineRule="auto"/>
        <w:jc w:val="left"/>
        <w:textAlignment w:val="center"/>
        <w:rPr>
          <w:color w:val="000000"/>
        </w:rPr>
      </w:pPr>
      <w:r>
        <w:rPr>
          <w:rFonts w:ascii="宋体" w:hAnsi="宋体" w:eastAsia="宋体" w:cs="宋体"/>
          <w:color w:val="000000"/>
        </w:rPr>
        <w:t>④松开支撑件伸缩部位，将灯头调节到最低位置，在灯头上悬挂重物，观察支架</w:t>
      </w:r>
      <w:r>
        <w:rPr>
          <w:rFonts w:ascii="宋体" w:hAnsi="宋体" w:eastAsia="宋体" w:cs="宋体"/>
          <w:color w:val="000000"/>
          <w:position w:val="0"/>
        </w:rPr>
        <w:drawing>
          <wp:inline distT="0" distB="0" distL="114300" distR="114300">
            <wp:extent cx="132080" cy="167640"/>
            <wp:effectExtent l="0" t="0" r="1270" b="3175"/>
            <wp:docPr id="100824" name="图片 10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4" name="图片 100824"/>
                    <pic:cNvPicPr>
                      <a:picLocks noChangeAspect="1"/>
                    </pic:cNvPicPr>
                  </pic:nvPicPr>
                  <pic:blipFill>
                    <a:blip r:embed="rId24"/>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否变形；</w:t>
      </w:r>
    </w:p>
    <w:p w14:paraId="6BC7D801">
      <w:pPr>
        <w:spacing w:line="360" w:lineRule="auto"/>
        <w:jc w:val="left"/>
        <w:textAlignment w:val="center"/>
        <w:rPr>
          <w:color w:val="000000"/>
        </w:rPr>
      </w:pPr>
      <w:r>
        <w:rPr>
          <w:rFonts w:ascii="宋体" w:hAnsi="宋体" w:eastAsia="宋体" w:cs="宋体"/>
          <w:color w:val="000000"/>
        </w:rPr>
        <w:t>⑤松开支撑件伸缩部位，牵引灯头，观察灯头能否从最高位置调节到最低位置</w:t>
      </w:r>
      <w:r>
        <w:rPr>
          <w:rFonts w:ascii="宋体" w:hAnsi="宋体" w:eastAsia="宋体" w:cs="宋体"/>
          <w:color w:val="000000"/>
          <w:position w:val="-12"/>
        </w:rPr>
        <w:drawing>
          <wp:inline distT="0" distB="0" distL="114300" distR="114300">
            <wp:extent cx="127000" cy="76200"/>
            <wp:effectExtent l="0" t="0" r="0" b="0"/>
            <wp:docPr id="100826" name="图片 10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6" name="图片 100826"/>
                    <pic:cNvPicPr>
                      <a:picLocks noChangeAspect="1"/>
                    </pic:cNvPicPr>
                  </pic:nvPicPr>
                  <pic:blipFill>
                    <a:blip r:embed="rId45"/>
                    <a:stretch>
                      <a:fillRect/>
                    </a:stretch>
                  </pic:blipFill>
                  <pic:spPr>
                    <a:xfrm>
                      <a:off x="0" y="0"/>
                      <a:ext cx="127000" cy="76200"/>
                    </a:xfrm>
                    <a:prstGeom prst="rect">
                      <a:avLst/>
                    </a:prstGeom>
                  </pic:spPr>
                </pic:pic>
              </a:graphicData>
            </a:graphic>
          </wp:inline>
        </w:drawing>
      </w:r>
    </w:p>
    <w:p w14:paraId="2EA90331">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略</w:t>
      </w:r>
      <w:r>
        <w:rPr>
          <w:color w:val="000000"/>
        </w:rPr>
        <w:t xml:space="preserve">    ②. </w:t>
      </w:r>
      <w:r>
        <w:rPr>
          <w:rFonts w:ascii="宋体" w:hAnsi="宋体" w:eastAsia="宋体" w:cs="宋体"/>
          <w:color w:val="000000"/>
        </w:rPr>
        <w:t>略</w:t>
      </w:r>
      <w:r>
        <w:rPr>
          <w:color w:val="000000"/>
        </w:rPr>
        <w:t xml:space="preserve">    ③. </w:t>
      </w:r>
      <w:r>
        <w:rPr>
          <w:rFonts w:ascii="宋体" w:hAnsi="宋体" w:eastAsia="宋体" w:cs="宋体"/>
          <w:color w:val="000000"/>
        </w:rPr>
        <w:t>②④⑥（任选其中两个即可）</w:t>
      </w:r>
      <w:r>
        <w:rPr>
          <w:color w:val="000000"/>
        </w:rPr>
        <w:t xml:space="preserve">    ④. </w:t>
      </w:r>
      <w:r>
        <w:rPr>
          <w:rFonts w:ascii="宋体" w:hAnsi="宋体" w:eastAsia="宋体" w:cs="宋体"/>
          <w:color w:val="000000"/>
        </w:rPr>
        <w:t>②⑤</w:t>
      </w:r>
    </w:p>
    <w:p w14:paraId="7F4CBE60">
      <w:pPr>
        <w:spacing w:line="360" w:lineRule="auto"/>
        <w:textAlignment w:val="center"/>
        <w:rPr>
          <w:color w:val="000000"/>
        </w:rPr>
      </w:pPr>
      <w:r>
        <w:rPr>
          <w:color w:val="2E75B6"/>
        </w:rPr>
        <w:t>【解析】</w:t>
      </w:r>
    </w:p>
    <w:p w14:paraId="5CEBB8C8">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参考图如答案图所示。</w:t>
      </w:r>
      <w:r>
        <w:rPr>
          <w:rFonts w:ascii="Times New Roman" w:hAnsi="Times New Roman" w:eastAsia="Times New Roman" w:cs="Times New Roman"/>
          <w:color w:val="000000"/>
        </w:rPr>
        <w:t xml:space="preserve"> </w:t>
      </w:r>
    </w:p>
    <w:p w14:paraId="5735B33E">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在设计草图上标注支撑件结构的主要尺寸。</w:t>
      </w:r>
      <w:r>
        <w:rPr>
          <w:rFonts w:ascii="Times New Roman" w:hAnsi="Times New Roman" w:eastAsia="Times New Roman" w:cs="Times New Roman"/>
          <w:color w:val="000000"/>
        </w:rPr>
        <w:t>A</w:t>
      </w:r>
      <w:r>
        <w:rPr>
          <w:rFonts w:ascii="宋体" w:hAnsi="宋体" w:eastAsia="宋体" w:cs="宋体"/>
          <w:color w:val="000000"/>
        </w:rPr>
        <w:t>：与支架连接</w:t>
      </w:r>
      <w:r>
        <w:rPr>
          <w:rFonts w:ascii="Times New Roman" w:hAnsi="Times New Roman" w:eastAsia="Times New Roman" w:cs="Times New Roman"/>
          <w:color w:val="000000"/>
        </w:rPr>
        <w:t>(</w:t>
      </w:r>
      <w:r>
        <w:rPr>
          <w:rFonts w:ascii="宋体" w:hAnsi="宋体" w:eastAsia="宋体" w:cs="宋体"/>
          <w:color w:val="000000"/>
        </w:rPr>
        <w:t>铰连接</w:t>
      </w:r>
      <w:r>
        <w:rPr>
          <w:rFonts w:ascii="Times New Roman" w:hAnsi="Times New Roman" w:eastAsia="Times New Roman" w:cs="Times New Roman"/>
          <w:color w:val="000000"/>
        </w:rPr>
        <w:t>)</w:t>
      </w:r>
      <w:r>
        <w:rPr>
          <w:rFonts w:ascii="宋体" w:hAnsi="宋体" w:eastAsia="宋体" w:cs="宋体"/>
          <w:color w:val="000000"/>
        </w:rPr>
        <w:t>处销孔的直径</w:t>
      </w:r>
      <w:r>
        <w:rPr>
          <w:rFonts w:ascii="Times New Roman" w:hAnsi="Times New Roman" w:eastAsia="Times New Roman" w:cs="Times New Roman"/>
          <w:color w:val="000000"/>
        </w:rPr>
        <w:t>ϕ4</w:t>
      </w:r>
      <w:r>
        <w:rPr>
          <w:rFonts w:ascii="宋体" w:hAnsi="宋体" w:eastAsia="宋体" w:cs="宋体"/>
          <w:color w:val="000000"/>
        </w:rPr>
        <w:t>～</w:t>
      </w:r>
      <w:r>
        <w:rPr>
          <w:rFonts w:ascii="Times New Roman" w:hAnsi="Times New Roman" w:eastAsia="Times New Roman" w:cs="Times New Roman"/>
          <w:color w:val="000000"/>
        </w:rPr>
        <w:t>ϕ6 mm(R2</w:t>
      </w:r>
      <w:r>
        <w:rPr>
          <w:rFonts w:ascii="宋体" w:hAnsi="宋体" w:eastAsia="宋体" w:cs="宋体"/>
          <w:color w:val="000000"/>
        </w:rPr>
        <w:t>～</w:t>
      </w:r>
      <w:r>
        <w:rPr>
          <w:rFonts w:ascii="Times New Roman" w:hAnsi="Times New Roman" w:eastAsia="Times New Roman" w:cs="Times New Roman"/>
          <w:color w:val="000000"/>
        </w:rPr>
        <w:t>3 mm)</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：能实现支撑件长度伸缩≥</w:t>
      </w:r>
      <w:r>
        <w:rPr>
          <w:rFonts w:ascii="Times New Roman" w:hAnsi="Times New Roman" w:eastAsia="Times New Roman" w:cs="Times New Roman"/>
          <w:color w:val="000000"/>
        </w:rPr>
        <w:t>40 mm</w:t>
      </w:r>
      <w:r>
        <w:rPr>
          <w:rFonts w:ascii="宋体" w:hAnsi="宋体" w:eastAsia="宋体" w:cs="宋体"/>
          <w:color w:val="000000"/>
        </w:rPr>
        <w:t>。</w:t>
      </w:r>
    </w:p>
    <w:p w14:paraId="56A5D44A">
      <w:pPr>
        <w:spacing w:line="360" w:lineRule="auto"/>
        <w:jc w:val="both"/>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题中所示的连接件，因为是钢板的原因，所以用于木工的②自攻螺丝不合要求，用于水泥工的④膨胀螺栓不合要求。⑥紧定螺钉一般用于建筑工程或者要求连接面平整的金工连接，这种连接的特点是不便于拆卸，所以不适用于题中需要不断调试的要求。</w:t>
      </w:r>
    </w:p>
    <w:p w14:paraId="1EFD2494">
      <w:pPr>
        <w:spacing w:line="360" w:lineRule="auto"/>
        <w:jc w:val="both"/>
        <w:textAlignment w:val="center"/>
        <w:rPr>
          <w:color w:val="000000"/>
        </w:rPr>
      </w:pPr>
      <w:r>
        <w:rPr>
          <w:rFonts w:ascii="Times New Roman" w:hAnsi="Times New Roman" w:eastAsia="Times New Roman" w:cs="Times New Roman"/>
          <w:color w:val="000000"/>
        </w:rPr>
        <w:t>4.</w:t>
      </w:r>
      <w:r>
        <w:rPr>
          <w:rFonts w:ascii="宋体" w:hAnsi="宋体" w:eastAsia="宋体" w:cs="宋体"/>
          <w:color w:val="000000"/>
        </w:rPr>
        <w:t>该支撑件的主要作用是调节灯头的高度，因此应该主要测试支撑件安装到支架上后，灯头高度调节的灵活性，调节的高度是否符合要求，固定灯头高度时，支撑杆的连接部位是否牢固等，台灯不是挂物架，不需要悬挂重物测试，只需要在正常使用的范围内进行各种功能性的测试即可，故②⑤的试验合理。</w:t>
      </w:r>
    </w:p>
    <w:p w14:paraId="5B9AE96C">
      <w:pPr>
        <w:spacing w:line="360" w:lineRule="auto"/>
        <w:jc w:val="left"/>
        <w:textAlignment w:val="center"/>
        <w:rPr>
          <w:color w:val="000000"/>
        </w:rPr>
      </w:pPr>
      <w:r>
        <w:rPr>
          <w:color w:val="000000"/>
        </w:rPr>
        <w:t xml:space="preserve">16. </w:t>
      </w:r>
      <w:r>
        <w:rPr>
          <w:rFonts w:ascii="宋体" w:hAnsi="宋体" w:eastAsia="宋体" w:cs="宋体"/>
          <w:color w:val="000000"/>
        </w:rPr>
        <w:t>请补全三视图中所缺的三条图线。</w:t>
      </w:r>
    </w:p>
    <w:p w14:paraId="582CB3C8">
      <w:pPr>
        <w:spacing w:line="360" w:lineRule="auto"/>
        <w:jc w:val="left"/>
        <w:textAlignment w:val="center"/>
        <w:rPr>
          <w:color w:val="000000"/>
        </w:rPr>
      </w:pPr>
      <w:r>
        <w:rPr>
          <w:color w:val="000000"/>
        </w:rPr>
        <w:drawing>
          <wp:inline distT="0" distB="0" distL="114300" distR="114300">
            <wp:extent cx="1885950" cy="1666875"/>
            <wp:effectExtent l="0" t="0" r="0" b="9525"/>
            <wp:docPr id="100067" name="图片 100067"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descr="学科网(www.zxxk.com)--教育资源门户，提供试卷、教案、课件、论文、素材以及各类教学资源下载，还有大量而丰富的教学相关资讯！ TRdS6a2FNBHNAx1ODbqMbQ=="/>
                    <pic:cNvPicPr>
                      <a:picLocks noChangeAspect="1"/>
                    </pic:cNvPicPr>
                  </pic:nvPicPr>
                  <pic:blipFill>
                    <a:blip r:embed="rId46"/>
                    <a:stretch>
                      <a:fillRect/>
                    </a:stretch>
                  </pic:blipFill>
                  <pic:spPr>
                    <a:xfrm>
                      <a:off x="0" y="0"/>
                      <a:ext cx="1885950" cy="1666875"/>
                    </a:xfrm>
                    <a:prstGeom prst="rect">
                      <a:avLst/>
                    </a:prstGeom>
                  </pic:spPr>
                </pic:pic>
              </a:graphicData>
            </a:graphic>
          </wp:inline>
        </w:drawing>
      </w:r>
    </w:p>
    <w:p w14:paraId="62B44B54">
      <w:pPr>
        <w:spacing w:line="360" w:lineRule="auto"/>
        <w:textAlignment w:val="center"/>
        <w:rPr>
          <w:color w:val="000000"/>
        </w:rPr>
      </w:pPr>
      <w:r>
        <w:rPr>
          <w:color w:val="2E75B6"/>
        </w:rPr>
        <w:t>【答案】</w:t>
      </w:r>
      <w:r>
        <w:rPr>
          <w:color w:val="000000"/>
        </w:rPr>
        <w:drawing>
          <wp:inline distT="0" distB="0" distL="114300" distR="114300">
            <wp:extent cx="1809750" cy="1485900"/>
            <wp:effectExtent l="0" t="0" r="0" b="0"/>
            <wp:docPr id="100069" name="图片 100069"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descr="学科网(www.zxxk.com)--教育资源门户，提供试卷、教案、课件、论文、素材以及各类教学资源下载，还有大量而丰富的教学相关资讯！ TRdS6a2FNBHNAx1ODbqMbQ=="/>
                    <pic:cNvPicPr>
                      <a:picLocks noChangeAspect="1"/>
                    </pic:cNvPicPr>
                  </pic:nvPicPr>
                  <pic:blipFill>
                    <a:blip r:embed="rId47"/>
                    <a:stretch>
                      <a:fillRect/>
                    </a:stretch>
                  </pic:blipFill>
                  <pic:spPr>
                    <a:xfrm>
                      <a:off x="0" y="0"/>
                      <a:ext cx="1809750" cy="1485900"/>
                    </a:xfrm>
                    <a:prstGeom prst="rect">
                      <a:avLst/>
                    </a:prstGeom>
                  </pic:spPr>
                </pic:pic>
              </a:graphicData>
            </a:graphic>
          </wp:inline>
        </w:drawing>
      </w:r>
    </w:p>
    <w:p w14:paraId="3014089F">
      <w:pPr>
        <w:spacing w:line="360" w:lineRule="auto"/>
        <w:textAlignment w:val="center"/>
        <w:rPr>
          <w:color w:val="000000"/>
        </w:rPr>
      </w:pPr>
      <w:r>
        <w:rPr>
          <w:color w:val="2E75B6"/>
        </w:rPr>
        <w:t>【解析】</w:t>
      </w:r>
    </w:p>
    <w:p w14:paraId="1DB2974C">
      <w:pPr>
        <w:spacing w:line="360" w:lineRule="auto"/>
        <w:jc w:val="both"/>
        <w:textAlignment w:val="center"/>
        <w:rPr>
          <w:color w:val="000000"/>
        </w:rPr>
      </w:pPr>
      <w:r>
        <w:rPr>
          <w:color w:val="000000"/>
        </w:rPr>
        <w:t>【详解】分析三视图可知，主视图缺少一根横向的线，俯视图缺少两条横向的线，如答案图所示。</w:t>
      </w:r>
    </w:p>
    <w:p w14:paraId="4C478346">
      <w:pPr>
        <w:spacing w:line="360" w:lineRule="auto"/>
        <w:jc w:val="left"/>
        <w:textAlignment w:val="center"/>
        <w:rPr>
          <w:color w:val="000000"/>
        </w:rPr>
      </w:pPr>
      <w:r>
        <w:rPr>
          <w:color w:val="000000"/>
        </w:rPr>
        <w:t xml:space="preserve">17. </w:t>
      </w:r>
      <w:r>
        <w:rPr>
          <w:rFonts w:ascii="宋体" w:hAnsi="宋体" w:eastAsia="宋体" w:cs="宋体"/>
          <w:color w:val="000000"/>
        </w:rPr>
        <w:t>如图所示是小明设计的温度报警装置部分电路，其中</w:t>
      </w:r>
      <w:r>
        <w:rPr>
          <w:rFonts w:ascii="Times New Roman" w:hAnsi="Times New Roman" w:eastAsia="Times New Roman" w:cs="Times New Roman"/>
          <w:color w:val="000000"/>
        </w:rPr>
        <w:t>IC</w:t>
      </w:r>
      <w:r>
        <w:rPr>
          <w:rFonts w:ascii="宋体" w:hAnsi="宋体" w:eastAsia="宋体" w:cs="宋体"/>
          <w:color w:val="000000"/>
        </w:rPr>
        <w:t>是运算放大器，输入输出逻辑关系见图中表格，</w:t>
      </w:r>
      <w:r>
        <w:rPr>
          <w:rFonts w:ascii="Times New Roman" w:hAnsi="Times New Roman" w:eastAsia="Times New Roman" w:cs="Times New Roman"/>
          <w:color w:val="000000"/>
        </w:rPr>
        <w:t>R</w:t>
      </w:r>
      <w:r>
        <w:rPr>
          <w:rFonts w:ascii="Times New Roman" w:hAnsi="Times New Roman" w:eastAsia="Times New Roman" w:cs="Times New Roman"/>
          <w:color w:val="000000"/>
          <w:vertAlign w:val="subscript"/>
        </w:rPr>
        <w:t>t</w:t>
      </w:r>
      <w:r>
        <w:rPr>
          <w:rFonts w:ascii="宋体" w:hAnsi="宋体" w:eastAsia="宋体" w:cs="宋体"/>
          <w:color w:val="000000"/>
        </w:rPr>
        <w:t>是负温度系数热敏电阻。当温度达到或超过</w:t>
      </w:r>
      <w:r>
        <w:rPr>
          <w:rFonts w:ascii="Times New Roman" w:hAnsi="Times New Roman" w:eastAsia="Times New Roman" w:cs="Times New Roman"/>
          <w:color w:val="000000"/>
        </w:rPr>
        <w:t>40</w:t>
      </w:r>
      <w:r>
        <w:rPr>
          <w:rFonts w:ascii="宋体" w:hAnsi="宋体" w:eastAsia="宋体" w:cs="宋体"/>
          <w:color w:val="000000"/>
        </w:rPr>
        <w:t>℃时，要求该报警装置发出声、光报警信号。请完成以下任务：</w:t>
      </w:r>
    </w:p>
    <w:p w14:paraId="22503A6B">
      <w:pPr>
        <w:spacing w:line="360" w:lineRule="auto"/>
        <w:jc w:val="left"/>
        <w:textAlignment w:val="center"/>
        <w:rPr>
          <w:color w:val="000000"/>
        </w:rPr>
      </w:pPr>
      <w:r>
        <w:rPr>
          <w:color w:val="000000"/>
        </w:rPr>
        <w:drawing>
          <wp:inline distT="0" distB="0" distL="114300" distR="114300">
            <wp:extent cx="3219450" cy="1362075"/>
            <wp:effectExtent l="0" t="0" r="0" b="9525"/>
            <wp:docPr id="100071" name="图片 100071"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descr="学科网(www.zxxk.com)--教育资源门户，提供试卷、教案、课件、论文、素材以及各类教学资源下载，还有大量而丰富的教学相关资讯！ TRdS6a2FNBHNAx1ODbqMbQ=="/>
                    <pic:cNvPicPr>
                      <a:picLocks noChangeAspect="1"/>
                    </pic:cNvPicPr>
                  </pic:nvPicPr>
                  <pic:blipFill>
                    <a:blip r:embed="rId48"/>
                    <a:stretch>
                      <a:fillRect/>
                    </a:stretch>
                  </pic:blipFill>
                  <pic:spPr>
                    <a:xfrm>
                      <a:off x="0" y="0"/>
                      <a:ext cx="3219450" cy="1362075"/>
                    </a:xfrm>
                    <a:prstGeom prst="rect">
                      <a:avLst/>
                    </a:prstGeom>
                  </pic:spPr>
                </pic:pic>
              </a:graphicData>
            </a:graphic>
          </wp:inline>
        </w:drawing>
      </w:r>
    </w:p>
    <w:p w14:paraId="0D74E502">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）当温度升高时，</w:t>
      </w:r>
      <w:r>
        <w:rPr>
          <w:rFonts w:ascii="Times New Roman" w:hAnsi="Times New Roman" w:eastAsia="Times New Roman" w:cs="Times New Roman"/>
          <w:color w:val="000000"/>
        </w:rPr>
        <w:t>R</w:t>
      </w:r>
      <w:r>
        <w:rPr>
          <w:rFonts w:ascii="Times New Roman" w:hAnsi="Times New Roman" w:eastAsia="Times New Roman" w:cs="Times New Roman"/>
          <w:color w:val="000000"/>
          <w:vertAlign w:val="subscript"/>
        </w:rPr>
        <w:t>t</w:t>
      </w:r>
      <w:r>
        <w:rPr>
          <w:rFonts w:ascii="宋体" w:hAnsi="宋体" w:eastAsia="宋体" w:cs="宋体"/>
          <w:color w:val="000000"/>
        </w:rPr>
        <w:t>的电阻值将</w:t>
      </w:r>
      <w:r>
        <w:rPr>
          <w:color w:val="000000"/>
        </w:rPr>
        <w:t>_______</w:t>
      </w:r>
      <w:r>
        <w:rPr>
          <w:rFonts w:ascii="宋体" w:hAnsi="宋体" w:eastAsia="宋体" w:cs="宋体"/>
          <w:color w:val="000000"/>
        </w:rPr>
        <w:t>（在①增大；②减小中选择一项，将序号填写在“</w:t>
      </w:r>
      <w:r>
        <w:rPr>
          <w:rFonts w:ascii="Times New Roman" w:hAnsi="Times New Roman" w:eastAsia="Times New Roman" w:cs="Times New Roman"/>
          <w:color w:val="000000"/>
        </w:rPr>
        <w:t>_______</w:t>
      </w:r>
      <w:r>
        <w:rPr>
          <w:rFonts w:ascii="宋体" w:hAnsi="宋体" w:eastAsia="宋体" w:cs="宋体"/>
          <w:color w:val="000000"/>
        </w:rPr>
        <w:t>”处）。</w:t>
      </w:r>
    </w:p>
    <w:p w14:paraId="0D21F33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）当温度达到或超过</w:t>
      </w:r>
      <w:r>
        <w:rPr>
          <w:rFonts w:ascii="Times New Roman" w:hAnsi="Times New Roman" w:eastAsia="Times New Roman" w:cs="Times New Roman"/>
          <w:color w:val="000000"/>
        </w:rPr>
        <w:t>40</w:t>
      </w:r>
      <w:r>
        <w:rPr>
          <w:rFonts w:ascii="宋体" w:hAnsi="宋体" w:eastAsia="宋体" w:cs="宋体"/>
          <w:color w:val="000000"/>
        </w:rPr>
        <w:t>℃时，要求发光二极管</w:t>
      </w:r>
      <w:r>
        <w:rPr>
          <w:rFonts w:ascii="Times New Roman" w:hAnsi="Times New Roman" w:eastAsia="Times New Roman" w:cs="Times New Roman"/>
          <w:color w:val="000000"/>
        </w:rPr>
        <w:t>V</w:t>
      </w:r>
      <w:r>
        <w:rPr>
          <w:rFonts w:ascii="Times New Roman" w:hAnsi="Times New Roman" w:eastAsia="Times New Roman" w:cs="Times New Roman"/>
          <w:color w:val="000000"/>
          <w:vertAlign w:val="subscript"/>
        </w:rPr>
        <w:t>1</w:t>
      </w:r>
      <w:r>
        <w:rPr>
          <w:rFonts w:ascii="宋体" w:hAnsi="宋体" w:eastAsia="宋体" w:cs="宋体"/>
          <w:color w:val="000000"/>
        </w:rPr>
        <w:t>发光，请根据电路的逻辑关系在</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三点中选择合适的点连接</w:t>
      </w:r>
      <w:r>
        <w:rPr>
          <w:rFonts w:ascii="Times New Roman" w:hAnsi="Times New Roman" w:eastAsia="Times New Roman" w:cs="Times New Roman"/>
          <w:color w:val="000000"/>
        </w:rPr>
        <w:t>V</w:t>
      </w:r>
      <w:r>
        <w:rPr>
          <w:rFonts w:ascii="Times New Roman" w:hAnsi="Times New Roman" w:eastAsia="Times New Roman" w:cs="Times New Roman"/>
          <w:color w:val="000000"/>
          <w:vertAlign w:val="subscript"/>
        </w:rPr>
        <w:t>1</w:t>
      </w:r>
      <w:r>
        <w:rPr>
          <w:rFonts w:ascii="宋体" w:hAnsi="宋体" w:eastAsia="宋体" w:cs="宋体"/>
          <w:color w:val="000000"/>
        </w:rPr>
        <w:t>和</w:t>
      </w:r>
      <w:r>
        <w:rPr>
          <w:rFonts w:ascii="Times New Roman" w:hAnsi="Times New Roman" w:eastAsia="Times New Roman" w:cs="Times New Roman"/>
          <w:color w:val="000000"/>
        </w:rPr>
        <w:t>R</w:t>
      </w:r>
      <w:r>
        <w:rPr>
          <w:rFonts w:ascii="Times New Roman" w:hAnsi="Times New Roman" w:eastAsia="Times New Roman" w:cs="Times New Roman"/>
          <w:color w:val="000000"/>
          <w:vertAlign w:val="subscript"/>
        </w:rPr>
        <w:t>4</w:t>
      </w:r>
      <w:r>
        <w:rPr>
          <w:rFonts w:ascii="宋体" w:hAnsi="宋体" w:eastAsia="宋体" w:cs="宋体"/>
          <w:color w:val="000000"/>
        </w:rPr>
        <w:t>。</w:t>
      </w:r>
    </w:p>
    <w:p w14:paraId="1D24563E">
      <w:pPr>
        <w:spacing w:line="360" w:lineRule="auto"/>
        <w:jc w:val="left"/>
        <w:textAlignment w:val="center"/>
        <w:rPr>
          <w:color w:val="000000"/>
        </w:rPr>
      </w:pPr>
      <w:r>
        <w:rPr>
          <w:color w:val="000000"/>
        </w:rPr>
        <w:t>（                               ）</w:t>
      </w:r>
    </w:p>
    <w:p w14:paraId="35A5E4B9">
      <w:pPr>
        <w:spacing w:line="360" w:lineRule="auto"/>
        <w:jc w:val="left"/>
        <w:textAlignment w:val="center"/>
        <w:rPr>
          <w:color w:val="000000"/>
        </w:rPr>
      </w:pPr>
      <w:r>
        <w:rPr>
          <w:color w:val="000000"/>
        </w:rPr>
        <w:drawing>
          <wp:inline distT="0" distB="0" distL="114300" distR="114300">
            <wp:extent cx="1971675" cy="1133475"/>
            <wp:effectExtent l="0" t="0" r="9525" b="9525"/>
            <wp:docPr id="100073" name="图片 100073"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学科网(www.zxxk.com)--教育资源门户，提供试卷、教案、课件、论文、素材以及各类教学资源下载，还有大量而丰富的教学相关资讯！ TRdS6a2FNBHNAx1ODbqMbQ=="/>
                    <pic:cNvPicPr>
                      <a:picLocks noChangeAspect="1"/>
                    </pic:cNvPicPr>
                  </pic:nvPicPr>
                  <pic:blipFill>
                    <a:blip r:embed="rId49"/>
                    <a:stretch>
                      <a:fillRect/>
                    </a:stretch>
                  </pic:blipFill>
                  <pic:spPr>
                    <a:xfrm>
                      <a:off x="0" y="0"/>
                      <a:ext cx="1971675" cy="1133475"/>
                    </a:xfrm>
                    <a:prstGeom prst="rect">
                      <a:avLst/>
                    </a:prstGeom>
                  </pic:spPr>
                </pic:pic>
              </a:graphicData>
            </a:graphic>
          </wp:inline>
        </w:drawing>
      </w:r>
    </w:p>
    <w:p w14:paraId="5517741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）运算放大器不能直接驱动蜂鸣器报警，请根据电路的逻辑关系选择合适的三极管（</w:t>
      </w:r>
      <w:r>
        <w:rPr>
          <w:rFonts w:ascii="Times New Roman" w:hAnsi="Times New Roman" w:eastAsia="Times New Roman" w:cs="Times New Roman"/>
          <w:color w:val="000000"/>
        </w:rPr>
        <w:t>NPN</w:t>
      </w:r>
      <w:r>
        <w:rPr>
          <w:rFonts w:ascii="宋体" w:hAnsi="宋体" w:eastAsia="宋体" w:cs="宋体"/>
          <w:color w:val="000000"/>
        </w:rPr>
        <w:t>型或</w:t>
      </w:r>
      <w:r>
        <w:rPr>
          <w:rFonts w:ascii="Times New Roman" w:hAnsi="Times New Roman" w:eastAsia="Times New Roman" w:cs="Times New Roman"/>
          <w:color w:val="000000"/>
        </w:rPr>
        <w:t>PNP</w:t>
      </w:r>
      <w:r>
        <w:rPr>
          <w:rFonts w:ascii="宋体" w:hAnsi="宋体" w:eastAsia="宋体" w:cs="宋体"/>
          <w:color w:val="000000"/>
        </w:rPr>
        <w:t>型，采用共发射极接法），在虚线框中画出蜂鸣器驱动电路。</w:t>
      </w:r>
      <w:r>
        <w:rPr>
          <w:color w:val="000000"/>
        </w:rPr>
        <w:t>（                   ）</w:t>
      </w:r>
    </w:p>
    <w:p w14:paraId="4DFC6A33">
      <w:pPr>
        <w:spacing w:line="360" w:lineRule="auto"/>
        <w:jc w:val="left"/>
        <w:textAlignment w:val="center"/>
        <w:rPr>
          <w:color w:val="000000"/>
        </w:rPr>
      </w:pPr>
      <w:r>
        <w:rPr>
          <w:color w:val="000000"/>
        </w:rPr>
        <w:drawing>
          <wp:inline distT="0" distB="0" distL="114300" distR="114300">
            <wp:extent cx="2076450" cy="1133475"/>
            <wp:effectExtent l="0" t="0" r="0" b="9525"/>
            <wp:docPr id="100075" name="图片 100075"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descr="学科网(www.zxxk.com)--教育资源门户，提供试卷、教案、课件、论文、素材以及各类教学资源下载，还有大量而丰富的教学相关资讯！ TRdS6a2FNBHNAx1ODbqMbQ=="/>
                    <pic:cNvPicPr>
                      <a:picLocks noChangeAspect="1"/>
                    </pic:cNvPicPr>
                  </pic:nvPicPr>
                  <pic:blipFill>
                    <a:blip r:embed="rId50"/>
                    <a:stretch>
                      <a:fillRect/>
                    </a:stretch>
                  </pic:blipFill>
                  <pic:spPr>
                    <a:xfrm>
                      <a:off x="0" y="0"/>
                      <a:ext cx="2076450" cy="1133475"/>
                    </a:xfrm>
                    <a:prstGeom prst="rect">
                      <a:avLst/>
                    </a:prstGeom>
                  </pic:spPr>
                </pic:pic>
              </a:graphicData>
            </a:graphic>
          </wp:inline>
        </w:drawing>
      </w:r>
    </w:p>
    <w:p w14:paraId="399B843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）在测试中发现温度超过</w:t>
      </w:r>
      <w:r>
        <w:rPr>
          <w:rFonts w:ascii="Times New Roman" w:hAnsi="Times New Roman" w:eastAsia="Times New Roman" w:cs="Times New Roman"/>
          <w:color w:val="000000"/>
        </w:rPr>
        <w:t>40</w:t>
      </w:r>
      <w:r>
        <w:rPr>
          <w:rFonts w:ascii="宋体" w:hAnsi="宋体" w:eastAsia="宋体" w:cs="宋体"/>
          <w:color w:val="000000"/>
        </w:rPr>
        <w:t>℃还没有报警，现要对电路重新调试，调试步骤如下：</w:t>
      </w:r>
    </w:p>
    <w:p w14:paraId="7F5D0799">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将</w:t>
      </w:r>
      <w:r>
        <w:rPr>
          <w:color w:val="000000"/>
        </w:rPr>
        <w:t>_______</w:t>
      </w:r>
      <w:r>
        <w:rPr>
          <w:rFonts w:ascii="宋体" w:hAnsi="宋体" w:eastAsia="宋体" w:cs="宋体"/>
          <w:color w:val="000000"/>
        </w:rPr>
        <w:t>放入盛有冷水</w:t>
      </w:r>
      <w:r>
        <w:rPr>
          <w:rFonts w:ascii="宋体" w:hAnsi="宋体" w:eastAsia="宋体" w:cs="宋体"/>
          <w:color w:val="000000"/>
          <w:position w:val="0"/>
        </w:rPr>
        <w:drawing>
          <wp:inline distT="0" distB="0" distL="114300" distR="114300">
            <wp:extent cx="133350" cy="177800"/>
            <wp:effectExtent l="0" t="0" r="0" b="13335"/>
            <wp:docPr id="100830" name="图片 10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0" name="图片 100830"/>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烧杯，插入温度计，加入热水使水温等于</w:t>
      </w:r>
      <w:r>
        <w:rPr>
          <w:rFonts w:ascii="Times New Roman" w:hAnsi="Times New Roman" w:eastAsia="Times New Roman" w:cs="Times New Roman"/>
          <w:color w:val="000000"/>
        </w:rPr>
        <w:t>40</w:t>
      </w:r>
      <w:r>
        <w:rPr>
          <w:rFonts w:ascii="宋体" w:hAnsi="宋体" w:eastAsia="宋体" w:cs="宋体"/>
          <w:color w:val="000000"/>
        </w:rPr>
        <w:t>℃（在①</w:t>
      </w:r>
      <w:r>
        <w:rPr>
          <w:rFonts w:ascii="Times New Roman" w:hAnsi="Times New Roman" w:eastAsia="Times New Roman" w:cs="Times New Roman"/>
          <w:color w:val="000000"/>
        </w:rPr>
        <w:t>IC</w:t>
      </w:r>
      <w:r>
        <w:rPr>
          <w:rFonts w:ascii="宋体" w:hAnsi="宋体" w:eastAsia="宋体" w:cs="宋体"/>
          <w:color w:val="000000"/>
        </w:rPr>
        <w:t>；②</w:t>
      </w:r>
      <w:r>
        <w:rPr>
          <w:rFonts w:ascii="Times New Roman" w:hAnsi="Times New Roman" w:eastAsia="Times New Roman" w:cs="Times New Roman"/>
          <w:color w:val="000000"/>
        </w:rPr>
        <w:t>R</w:t>
      </w:r>
      <w:r>
        <w:rPr>
          <w:rFonts w:ascii="Times New Roman" w:hAnsi="Times New Roman" w:eastAsia="Times New Roman" w:cs="Times New Roman"/>
          <w:color w:val="000000"/>
          <w:vertAlign w:val="subscript"/>
        </w:rPr>
        <w:t>3</w:t>
      </w:r>
      <w:r>
        <w:rPr>
          <w:rFonts w:ascii="宋体" w:hAnsi="宋体" w:eastAsia="宋体" w:cs="宋体"/>
          <w:color w:val="000000"/>
        </w:rPr>
        <w:t>；</w:t>
      </w:r>
    </w:p>
    <w:p w14:paraId="739E986B">
      <w:pPr>
        <w:spacing w:line="360" w:lineRule="auto"/>
        <w:jc w:val="left"/>
        <w:textAlignment w:val="center"/>
        <w:rPr>
          <w:color w:val="000000"/>
        </w:rPr>
      </w:pPr>
      <w:r>
        <w:rPr>
          <w:rFonts w:ascii="宋体" w:hAnsi="宋体" w:eastAsia="宋体" w:cs="宋体"/>
          <w:color w:val="000000"/>
        </w:rPr>
        <w:t>③</w:t>
      </w:r>
      <w:r>
        <w:rPr>
          <w:rFonts w:ascii="Times New Roman" w:hAnsi="Times New Roman" w:eastAsia="Times New Roman" w:cs="Times New Roman"/>
          <w:color w:val="000000"/>
        </w:rPr>
        <w:t>R</w:t>
      </w:r>
      <w:r>
        <w:rPr>
          <w:rFonts w:ascii="Times New Roman" w:hAnsi="Times New Roman" w:eastAsia="Times New Roman" w:cs="Times New Roman"/>
          <w:color w:val="000000"/>
          <w:vertAlign w:val="subscript"/>
        </w:rPr>
        <w:t>t</w:t>
      </w:r>
      <w:r>
        <w:rPr>
          <w:rFonts w:ascii="宋体" w:hAnsi="宋体" w:eastAsia="宋体" w:cs="宋体"/>
          <w:color w:val="000000"/>
        </w:rPr>
        <w:t>中选择一项，将序号填写在“</w:t>
      </w:r>
      <w:r>
        <w:rPr>
          <w:rFonts w:ascii="Times New Roman" w:hAnsi="Times New Roman" w:eastAsia="Times New Roman" w:cs="Times New Roman"/>
          <w:color w:val="000000"/>
        </w:rPr>
        <w:t>_______</w:t>
      </w:r>
      <w:r>
        <w:rPr>
          <w:rFonts w:ascii="宋体" w:hAnsi="宋体" w:eastAsia="宋体" w:cs="宋体"/>
          <w:color w:val="000000"/>
        </w:rPr>
        <w:t>”处）；</w:t>
      </w:r>
    </w:p>
    <w:p w14:paraId="183C5B95">
      <w:pPr>
        <w:spacing w:line="360" w:lineRule="auto"/>
        <w:jc w:val="left"/>
        <w:textAlignment w:val="center"/>
        <w:rPr>
          <w:color w:val="000000"/>
        </w:rPr>
      </w:pPr>
      <w:r>
        <w:rPr>
          <w:rFonts w:ascii="Times New Roman" w:hAnsi="Times New Roman" w:eastAsia="Times New Roman" w:cs="Times New Roman"/>
          <w:color w:val="000000"/>
        </w:rPr>
        <w:t xml:space="preserve">B. </w:t>
      </w:r>
      <w:r>
        <w:rPr>
          <w:color w:val="000000"/>
        </w:rPr>
        <w:t>_______</w:t>
      </w:r>
      <w:r>
        <w:rPr>
          <w:rFonts w:ascii="宋体" w:hAnsi="宋体" w:eastAsia="宋体" w:cs="宋体"/>
          <w:color w:val="000000"/>
        </w:rPr>
        <w:t>，直至报警装置发出声、光报警信号为止（在①减小</w:t>
      </w:r>
      <w:r>
        <w:rPr>
          <w:rFonts w:ascii="Times New Roman" w:hAnsi="Times New Roman" w:eastAsia="Times New Roman" w:cs="Times New Roman"/>
          <w:color w:val="000000"/>
        </w:rPr>
        <w:t>R</w:t>
      </w:r>
      <w:r>
        <w:rPr>
          <w:rFonts w:ascii="Times New Roman" w:hAnsi="Times New Roman" w:eastAsia="Times New Roman" w:cs="Times New Roman"/>
          <w:color w:val="000000"/>
          <w:vertAlign w:val="subscript"/>
        </w:rPr>
        <w:t>3</w:t>
      </w:r>
      <w:r>
        <w:rPr>
          <w:rFonts w:ascii="宋体" w:hAnsi="宋体" w:eastAsia="宋体" w:cs="宋体"/>
          <w:color w:val="000000"/>
        </w:rPr>
        <w:t>；②增大</w:t>
      </w:r>
      <w:r>
        <w:rPr>
          <w:rFonts w:ascii="Times New Roman" w:hAnsi="Times New Roman" w:eastAsia="Times New Roman" w:cs="Times New Roman"/>
          <w:color w:val="000000"/>
        </w:rPr>
        <w:t>R</w:t>
      </w:r>
      <w:r>
        <w:rPr>
          <w:rFonts w:ascii="Times New Roman" w:hAnsi="Times New Roman" w:eastAsia="Times New Roman" w:cs="Times New Roman"/>
          <w:color w:val="000000"/>
          <w:vertAlign w:val="subscript"/>
        </w:rPr>
        <w:t>3</w:t>
      </w:r>
      <w:r>
        <w:rPr>
          <w:rFonts w:ascii="宋体" w:hAnsi="宋体" w:eastAsia="宋体" w:cs="宋体"/>
          <w:color w:val="000000"/>
        </w:rPr>
        <w:t>；③减小</w:t>
      </w:r>
      <w:r>
        <w:rPr>
          <w:rFonts w:ascii="Times New Roman" w:hAnsi="Times New Roman" w:eastAsia="Times New Roman" w:cs="Times New Roman"/>
          <w:color w:val="000000"/>
        </w:rPr>
        <w:t>R</w:t>
      </w:r>
      <w:r>
        <w:rPr>
          <w:rFonts w:ascii="Times New Roman" w:hAnsi="Times New Roman" w:eastAsia="Times New Roman" w:cs="Times New Roman"/>
          <w:color w:val="000000"/>
          <w:vertAlign w:val="subscript"/>
        </w:rPr>
        <w:t>3</w:t>
      </w:r>
      <w:r>
        <w:rPr>
          <w:rFonts w:ascii="宋体" w:hAnsi="宋体" w:eastAsia="宋体" w:cs="宋体"/>
          <w:color w:val="000000"/>
        </w:rPr>
        <w:t>；</w:t>
      </w:r>
    </w:p>
    <w:p w14:paraId="17A5EC7D">
      <w:pPr>
        <w:spacing w:line="360" w:lineRule="auto"/>
        <w:jc w:val="left"/>
        <w:textAlignment w:val="center"/>
        <w:rPr>
          <w:color w:val="000000"/>
        </w:rPr>
      </w:pPr>
      <w:r>
        <w:rPr>
          <w:rFonts w:ascii="宋体" w:hAnsi="宋体" w:eastAsia="宋体" w:cs="宋体"/>
          <w:color w:val="000000"/>
        </w:rPr>
        <w:t>④增大</w:t>
      </w:r>
      <w:r>
        <w:rPr>
          <w:rFonts w:ascii="Times New Roman" w:hAnsi="Times New Roman" w:eastAsia="Times New Roman" w:cs="Times New Roman"/>
          <w:color w:val="000000"/>
        </w:rPr>
        <w:t>R</w:t>
      </w:r>
      <w:r>
        <w:rPr>
          <w:rFonts w:ascii="Times New Roman" w:hAnsi="Times New Roman" w:eastAsia="Times New Roman" w:cs="Times New Roman"/>
          <w:color w:val="000000"/>
          <w:vertAlign w:val="subscript"/>
        </w:rPr>
        <w:t>t</w:t>
      </w:r>
      <w:r>
        <w:rPr>
          <w:rFonts w:ascii="宋体" w:hAnsi="宋体" w:eastAsia="宋体" w:cs="宋体"/>
          <w:color w:val="000000"/>
        </w:rPr>
        <w:t>中选择一项，将序号填写在“</w:t>
      </w:r>
      <w:r>
        <w:rPr>
          <w:rFonts w:ascii="Times New Roman" w:hAnsi="Times New Roman" w:eastAsia="Times New Roman" w:cs="Times New Roman"/>
          <w:color w:val="000000"/>
        </w:rPr>
        <w:t>_______</w:t>
      </w:r>
      <w:r>
        <w:rPr>
          <w:rFonts w:ascii="宋体" w:hAnsi="宋体" w:eastAsia="宋体" w:cs="宋体"/>
          <w:color w:val="000000"/>
        </w:rPr>
        <w:t>”处）。</w:t>
      </w:r>
    </w:p>
    <w:p w14:paraId="6620F027">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②</w:t>
      </w:r>
      <w:r>
        <w:rPr>
          <w:color w:val="000000"/>
        </w:rPr>
        <w:t xml:space="preserve">    ②. </w:t>
      </w:r>
      <w:r>
        <w:rPr>
          <w:color w:val="000000"/>
        </w:rPr>
        <w:drawing>
          <wp:inline distT="0" distB="0" distL="114300" distR="114300">
            <wp:extent cx="1162050" cy="1543050"/>
            <wp:effectExtent l="0" t="0" r="0" b="0"/>
            <wp:docPr id="100077" name="图片 100077"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descr="学科网(www.zxxk.com)--教育资源门户，提供试卷、教案、课件、论文、素材以及各类教学资源下载，还有大量而丰富的教学相关资讯！ TRdS6a2FNBHNAx1ODbqMbQ=="/>
                    <pic:cNvPicPr>
                      <a:picLocks noChangeAspect="1"/>
                    </pic:cNvPicPr>
                  </pic:nvPicPr>
                  <pic:blipFill>
                    <a:blip r:embed="rId51"/>
                    <a:stretch>
                      <a:fillRect/>
                    </a:stretch>
                  </pic:blipFill>
                  <pic:spPr>
                    <a:xfrm>
                      <a:off x="0" y="0"/>
                      <a:ext cx="1162050" cy="1543050"/>
                    </a:xfrm>
                    <a:prstGeom prst="rect">
                      <a:avLst/>
                    </a:prstGeom>
                  </pic:spPr>
                </pic:pic>
              </a:graphicData>
            </a:graphic>
          </wp:inline>
        </w:drawing>
      </w:r>
      <w:r>
        <w:rPr>
          <w:color w:val="000000"/>
        </w:rPr>
        <w:t xml:space="preserve">    ③. </w:t>
      </w:r>
      <w:r>
        <w:rPr>
          <w:rFonts w:ascii="宋体" w:hAnsi="宋体" w:eastAsia="宋体" w:cs="宋体"/>
          <w:color w:val="000000"/>
        </w:rPr>
        <w:t>例如：</w:t>
      </w:r>
    </w:p>
    <w:p w14:paraId="7B463DB0">
      <w:pPr>
        <w:spacing w:line="360" w:lineRule="auto"/>
        <w:jc w:val="left"/>
        <w:textAlignment w:val="center"/>
        <w:rPr>
          <w:color w:val="000000"/>
        </w:rPr>
      </w:pPr>
      <w:r>
        <w:rPr>
          <w:color w:val="000000"/>
        </w:rPr>
        <w:drawing>
          <wp:inline distT="0" distB="0" distL="114300" distR="114300">
            <wp:extent cx="1533525" cy="1581150"/>
            <wp:effectExtent l="0" t="0" r="9525" b="0"/>
            <wp:docPr id="100079" name="图片 100079" descr="学科网(www.zxxk.com)--教育资源门户，提供试卷、教案、课件、论文、素材以及各类教学资源下载，还有大量而丰富的教学相关资讯！ TRdS6a2FNB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descr="学科网(www.zxxk.com)--教育资源门户，提供试卷、教案、课件、论文、素材以及各类教学资源下载，还有大量而丰富的教学相关资讯！ TRdS6a2FNBHNAx1ODbqMbQ=="/>
                    <pic:cNvPicPr>
                      <a:picLocks noChangeAspect="1"/>
                    </pic:cNvPicPr>
                  </pic:nvPicPr>
                  <pic:blipFill>
                    <a:blip r:embed="rId52"/>
                    <a:stretch>
                      <a:fillRect/>
                    </a:stretch>
                  </pic:blipFill>
                  <pic:spPr>
                    <a:xfrm>
                      <a:off x="0" y="0"/>
                      <a:ext cx="1533525" cy="1581150"/>
                    </a:xfrm>
                    <a:prstGeom prst="rect">
                      <a:avLst/>
                    </a:prstGeom>
                  </pic:spPr>
                </pic:pic>
              </a:graphicData>
            </a:graphic>
          </wp:inline>
        </w:drawing>
      </w:r>
      <w:r>
        <w:rPr>
          <w:color w:val="000000"/>
        </w:rPr>
        <w:t xml:space="preserve">    ④. </w:t>
      </w:r>
      <w:r>
        <w:rPr>
          <w:rFonts w:ascii="宋体" w:hAnsi="宋体" w:eastAsia="宋体" w:cs="宋体"/>
          <w:color w:val="000000"/>
        </w:rPr>
        <w:t>③</w:t>
      </w:r>
      <w:r>
        <w:rPr>
          <w:color w:val="000000"/>
        </w:rPr>
        <w:t xml:space="preserve">    ⑤. </w:t>
      </w:r>
      <w:r>
        <w:rPr>
          <w:rFonts w:ascii="宋体" w:hAnsi="宋体" w:eastAsia="宋体" w:cs="宋体"/>
          <w:color w:val="000000"/>
        </w:rPr>
        <w:t>①</w:t>
      </w:r>
    </w:p>
    <w:p w14:paraId="762A8508">
      <w:pPr>
        <w:spacing w:line="360" w:lineRule="auto"/>
        <w:jc w:val="left"/>
        <w:textAlignment w:val="center"/>
        <w:rPr>
          <w:color w:val="000000"/>
        </w:rPr>
      </w:pPr>
      <w:r>
        <w:rPr>
          <w:color w:val="000000"/>
        </w:rPr>
        <w:br w:type="textWrapping"/>
      </w:r>
    </w:p>
    <w:p w14:paraId="03661959">
      <w:pPr>
        <w:spacing w:line="360" w:lineRule="auto"/>
        <w:jc w:val="left"/>
        <w:textAlignment w:val="center"/>
        <w:rPr>
          <w:color w:val="000000"/>
        </w:rPr>
      </w:pPr>
    </w:p>
    <w:p w14:paraId="781DDB8C">
      <w:pPr>
        <w:spacing w:line="360" w:lineRule="auto"/>
        <w:jc w:val="left"/>
        <w:textAlignment w:val="center"/>
        <w:rPr>
          <w:color w:val="000000"/>
        </w:rPr>
      </w:pPr>
    </w:p>
    <w:sectPr>
      <w:headerReference r:id="rId3"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 New Romans">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1240">
    <w:pPr>
      <w:pStyle w:val="3"/>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6D0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 New Romans" w:hAnsi="Time New Romans"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 New Romans" w:hAnsi="Time New Romans"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customXml" Target="../customXml/item1.xml"/><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image" Target="media/image1.png"/><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wmf"/><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theme" Target="theme/theme1.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oleObject" Target="embeddings/oleObject3.bin"/><Relationship Id="rId33" Type="http://schemas.openxmlformats.org/officeDocument/2006/relationships/image" Target="media/image27.wmf"/><Relationship Id="rId32" Type="http://schemas.openxmlformats.org/officeDocument/2006/relationships/oleObject" Target="embeddings/oleObject2.bin"/><Relationship Id="rId31" Type="http://schemas.openxmlformats.org/officeDocument/2006/relationships/image" Target="media/image26.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wmf"/><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4959</Words>
  <Characters>5235</Characters>
  <Lines>0</Lines>
  <Paragraphs>0</Paragraphs>
  <TotalTime>0</TotalTime>
  <ScaleCrop>false</ScaleCrop>
  <LinksUpToDate>false</LinksUpToDate>
  <CharactersWithSpaces>5532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2025-08-10T11:55:00Z</dcterms:created>
  <dc:creator>温州杨府山高复学校</dc:creator>
  <cp:lastModifiedBy>温州杨府山高复学校</cp:lastModifiedBy>
  <dcterms:modified xsi:type="dcterms:W3CDTF">2026-01-31T05:16:07Z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eyJoZGlkIjoiZDMzZDMxNDM2Y2I1ZjM1YzA4NDhiMjAzMWNiNmY1ZjUiLCJ1c2VySWQiOiIyNzgwOTYxODEifQ==</vt:lpwstr>
  </property>
  <property fmtid="{D5CDD505-2E9C-101B-9397-08002B2CF9AE}" pid="3" name="KSOProductBuildVer">
    <vt:lpwstr>2052-12.1.0.24657</vt:lpwstr>
  </property>
  <property fmtid="{D5CDD505-2E9C-101B-9397-08002B2CF9AE}" pid="4" name="ICV">
    <vt:lpwstr>2748947A01C2451CACEE21A6BF8918F5_12</vt:lpwstr>
  </property>
</Properties>
</file>